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E52" w:rsidRPr="00AC588A" w:rsidRDefault="00037E52" w:rsidP="00AC588A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cs="A-OTF Shin Go Pro L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0DA60" wp14:editId="385656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14700" cy="426720"/>
                <wp:effectExtent l="0" t="0" r="12700" b="17780"/>
                <wp:wrapNone/>
                <wp:docPr id="13" name="フレ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2672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8945" id="フレーム 13" o:spid="_x0000_s1026" style="position:absolute;left:0;text-align:left;margin-left:0;margin-top:0;width:261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0,426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" path="m,l3314700,r,426720l,426720,,xm53340,53340r,320040l3261360,373380r,-320040l53340,53340xe" filled="f" strokecolor="windowText" strokeweight="1pt">
                <v:stroke joinstyle="miter"/>
                <v:path arrowok="t" o:connecttype="custom" o:connectlocs="0,0;3314700,0;3314700,426720;0,426720;0,0;53340,53340;53340,373380;3261360,373380;3261360,53340;53340,53340" o:connectangles="0,0,0,0,0,0,0,0,0,0"/>
              </v:shape>
            </w:pict>
          </mc:Fallback>
        </mc:AlternateContent>
      </w:r>
      <w:r w:rsidRPr="001D7699">
        <w:rPr>
          <w:rFonts w:ascii="ＭＳ Ｐゴシック" w:eastAsia="ＭＳ Ｐゴシック" w:hAnsi="ＭＳ Ｐゴシック"/>
        </w:rPr>
        <w:t xml:space="preserve">  </w:t>
      </w:r>
      <w:r w:rsidRPr="001D7699">
        <w:rPr>
          <w:rFonts w:ascii="ＭＳ Ｐゴシック" w:eastAsia="ＭＳ Ｐゴシック" w:hAnsi="ＭＳ Ｐゴシック"/>
          <w:sz w:val="32"/>
          <w:szCs w:val="32"/>
        </w:rPr>
        <w:t>§</w:t>
      </w:r>
      <w:r w:rsidR="001465B8">
        <w:rPr>
          <w:rFonts w:ascii="ＭＳ Ｐゴシック" w:eastAsia="ＭＳ Ｐゴシック" w:hAnsi="ＭＳ Ｐゴシック"/>
          <w:sz w:val="32"/>
          <w:szCs w:val="32"/>
        </w:rPr>
        <w:t>3</w:t>
      </w:r>
      <w:r w:rsidR="00013C10" w:rsidRPr="001D7699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463F4C" w:rsidRPr="00463F4C">
        <w:rPr>
          <w:rFonts w:ascii="ＭＳ Ｐゴシック" w:eastAsia="ＭＳ Ｐゴシック" w:hAnsi="ＭＳ Ｐゴシック" w:hint="eastAsia"/>
          <w:sz w:val="32"/>
          <w:szCs w:val="32"/>
        </w:rPr>
        <w:t>プログラム</w:t>
      </w:r>
      <w:r w:rsidR="001465B8">
        <w:rPr>
          <w:rFonts w:ascii="ＭＳ Ｐゴシック" w:eastAsia="ＭＳ Ｐゴシック" w:hAnsi="ＭＳ Ｐゴシック" w:hint="eastAsia"/>
          <w:sz w:val="32"/>
          <w:szCs w:val="32"/>
        </w:rPr>
        <w:t>展開</w:t>
      </w:r>
    </w:p>
    <w:p w:rsidR="00037E52" w:rsidRPr="001D7699" w:rsidRDefault="00463F4C" w:rsidP="00037E52">
      <w:pPr>
        <w:ind w:rightChars="1128" w:right="2369"/>
        <w:rPr>
          <w:rFonts w:ascii="ＭＳ Ｐゴシック" w:eastAsia="ＭＳ Ｐゴシック" w:hAnsi="ＭＳ Ｐゴシック"/>
        </w:rPr>
      </w:pPr>
      <w:r w:rsidRPr="00463F4C">
        <w:rPr>
          <w:rFonts w:ascii="ＭＳ Ｐゴシック" w:eastAsia="ＭＳ Ｐゴシック" w:hAnsi="ＭＳ Ｐゴシック"/>
        </w:rPr>
        <w:t>1</w:t>
      </w:r>
      <w:r w:rsidR="001465B8">
        <w:rPr>
          <w:rFonts w:ascii="ＭＳ Ｐゴシック" w:eastAsia="ＭＳ Ｐゴシック" w:hAnsi="ＭＳ Ｐゴシック"/>
        </w:rPr>
        <w:t>3</w:t>
      </w:r>
      <w:r w:rsidRPr="00463F4C">
        <w:rPr>
          <w:rFonts w:ascii="ＭＳ Ｐゴシック" w:eastAsia="ＭＳ Ｐゴシック" w:hAnsi="ＭＳ Ｐゴシック"/>
        </w:rPr>
        <w:t>時</w:t>
      </w:r>
      <w:r w:rsidR="001465B8">
        <w:rPr>
          <w:rFonts w:ascii="ＭＳ Ｐゴシック" w:eastAsia="ＭＳ Ｐゴシック" w:hAnsi="ＭＳ Ｐゴシック"/>
        </w:rPr>
        <w:t>0</w:t>
      </w:r>
      <w:r w:rsidRPr="00463F4C">
        <w:rPr>
          <w:rFonts w:ascii="ＭＳ Ｐゴシック" w:eastAsia="ＭＳ Ｐゴシック" w:hAnsi="ＭＳ Ｐゴシック"/>
        </w:rPr>
        <w:t>0分</w:t>
      </w:r>
      <w:r w:rsidRPr="00463F4C">
        <w:rPr>
          <w:rFonts w:ascii="ＭＳ Ｐゴシック" w:eastAsia="ＭＳ Ｐゴシック" w:hAnsi="ＭＳ Ｐゴシック" w:hint="eastAsia"/>
        </w:rPr>
        <w:t>〜</w:t>
      </w:r>
      <w:r w:rsidRPr="00463F4C">
        <w:rPr>
          <w:rFonts w:ascii="ＭＳ Ｐゴシック" w:eastAsia="ＭＳ Ｐゴシック" w:hAnsi="ＭＳ Ｐゴシック"/>
        </w:rPr>
        <w:t>1</w:t>
      </w:r>
      <w:r w:rsidR="001465B8">
        <w:rPr>
          <w:rFonts w:ascii="ＭＳ Ｐゴシック" w:eastAsia="ＭＳ Ｐゴシック" w:hAnsi="ＭＳ Ｐゴシック"/>
        </w:rPr>
        <w:t>4</w:t>
      </w:r>
      <w:r w:rsidRPr="00463F4C">
        <w:rPr>
          <w:rFonts w:ascii="ＭＳ Ｐゴシック" w:eastAsia="ＭＳ Ｐゴシック" w:hAnsi="ＭＳ Ｐゴシック"/>
        </w:rPr>
        <w:t>時</w:t>
      </w:r>
      <w:r w:rsidR="001465B8">
        <w:rPr>
          <w:rFonts w:ascii="ＭＳ Ｐゴシック" w:eastAsia="ＭＳ Ｐゴシック" w:hAnsi="ＭＳ Ｐゴシック"/>
        </w:rPr>
        <w:t>1</w:t>
      </w:r>
      <w:r w:rsidRPr="00463F4C">
        <w:rPr>
          <w:rFonts w:ascii="ＭＳ Ｐゴシック" w:eastAsia="ＭＳ Ｐゴシック" w:hAnsi="ＭＳ Ｐゴシック"/>
        </w:rPr>
        <w:t>0分</w:t>
      </w:r>
      <w:r w:rsidR="00691C2A">
        <w:rPr>
          <w:rFonts w:ascii="ＭＳ Ｐゴシック" w:eastAsia="ＭＳ Ｐゴシック" w:hAnsi="ＭＳ Ｐゴシック" w:hint="eastAsia"/>
        </w:rPr>
        <w:t xml:space="preserve"> </w:t>
      </w:r>
      <w:r w:rsidR="00013C10" w:rsidRPr="001D7699">
        <w:rPr>
          <w:rFonts w:ascii="ＭＳ Ｐゴシック" w:eastAsia="ＭＳ Ｐゴシック" w:hAnsi="ＭＳ Ｐゴシック"/>
        </w:rPr>
        <w:t>(</w:t>
      </w:r>
      <w:r>
        <w:rPr>
          <w:rFonts w:ascii="ＭＳ Ｐゴシック" w:eastAsia="ＭＳ Ｐゴシック" w:hAnsi="ＭＳ Ｐゴシック"/>
        </w:rPr>
        <w:t>7</w:t>
      </w:r>
      <w:r w:rsidR="00013C10" w:rsidRPr="001D7699">
        <w:rPr>
          <w:rFonts w:ascii="ＭＳ Ｐゴシック" w:eastAsia="ＭＳ Ｐゴシック" w:hAnsi="ＭＳ Ｐゴシック"/>
        </w:rPr>
        <w:t>0分)</w:t>
      </w:r>
      <w:r w:rsidR="00691C2A">
        <w:rPr>
          <w:rFonts w:ascii="ＭＳ Ｐゴシック" w:eastAsia="ＭＳ Ｐゴシック" w:hAnsi="ＭＳ Ｐゴシック"/>
        </w:rPr>
        <w:t xml:space="preserve"> </w:t>
      </w:r>
      <w:r w:rsidR="00691C2A">
        <w:rPr>
          <w:rFonts w:ascii="ＭＳ Ｐゴシック" w:eastAsia="ＭＳ Ｐゴシック" w:hAnsi="ＭＳ Ｐゴシック" w:hint="eastAsia"/>
        </w:rPr>
        <w:t>担当：富田</w:t>
      </w:r>
    </w:p>
    <w:p w:rsidR="00013C10" w:rsidRPr="001D7699" w:rsidRDefault="00013C10" w:rsidP="00037E52">
      <w:pPr>
        <w:ind w:rightChars="1128" w:right="2369"/>
        <w:rPr>
          <w:rFonts w:ascii="ＭＳ Ｐゴシック" w:eastAsia="ＭＳ Ｐゴシック" w:hAnsi="ＭＳ Ｐゴシック"/>
        </w:rPr>
      </w:pPr>
    </w:p>
    <w:p w:rsidR="00157847" w:rsidRPr="001D7699" w:rsidRDefault="00157847" w:rsidP="0015784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●セッションの目標</w:t>
      </w:r>
    </w:p>
    <w:p w:rsidR="00157847" w:rsidRPr="001D7699" w:rsidRDefault="00157847" w:rsidP="0015784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参加者は、このセッション終了時に次の</w:t>
      </w:r>
      <w:r w:rsidR="00E8024E">
        <w:rPr>
          <w:rFonts w:ascii="ＭＳ Ｐゴシック" w:eastAsia="ＭＳ Ｐゴシック" w:hAnsi="ＭＳ Ｐゴシック" w:hint="eastAsia"/>
        </w:rPr>
        <w:t>事</w:t>
      </w:r>
      <w:r w:rsidRPr="001D7699">
        <w:rPr>
          <w:rFonts w:ascii="ＭＳ Ｐゴシック" w:eastAsia="ＭＳ Ｐゴシック" w:hAnsi="ＭＳ Ｐゴシック" w:hint="eastAsia"/>
        </w:rPr>
        <w:t>が達成できる。</w:t>
      </w:r>
    </w:p>
    <w:p w:rsidR="00463F4C" w:rsidRPr="006900BF" w:rsidRDefault="00157847" w:rsidP="001465B8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/>
        </w:rPr>
        <w:t>1</w:t>
      </w:r>
      <w:r w:rsidR="00382636" w:rsidRPr="001D7699">
        <w:rPr>
          <w:rFonts w:ascii="ＭＳ Ｐゴシック" w:eastAsia="ＭＳ Ｐゴシック" w:hAnsi="ＭＳ Ｐゴシック"/>
        </w:rPr>
        <w:t>)</w:t>
      </w:r>
      <w:r w:rsidR="001D7699">
        <w:rPr>
          <w:rFonts w:ascii="ＭＳ Ｐゴシック" w:eastAsia="ＭＳ Ｐゴシック" w:hAnsi="ＭＳ Ｐゴシック" w:hint="eastAsia"/>
        </w:rPr>
        <w:t xml:space="preserve"> </w:t>
      </w:r>
      <w:r w:rsidR="001465B8" w:rsidRPr="001465B8">
        <w:rPr>
          <w:rFonts w:ascii="ＭＳ Ｐゴシック" w:eastAsia="ＭＳ Ｐゴシック" w:hAnsi="ＭＳ Ｐゴシック" w:hint="eastAsia"/>
        </w:rPr>
        <w:t>実施直前の現場でのチェックが大切であることを知る</w:t>
      </w:r>
      <w:r w:rsidR="001465B8" w:rsidRPr="001465B8">
        <w:rPr>
          <w:rFonts w:ascii="ＭＳ Ｐゴシック" w:eastAsia="ＭＳ Ｐゴシック" w:hAnsi="ＭＳ Ｐゴシック"/>
        </w:rPr>
        <w:t>。</w:t>
      </w:r>
    </w:p>
    <w:p w:rsidR="00463F4C" w:rsidRPr="006900BF" w:rsidRDefault="00463F4C" w:rsidP="001465B8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/>
        </w:rPr>
        <w:t xml:space="preserve">) </w:t>
      </w:r>
      <w:r w:rsidR="001465B8" w:rsidRPr="001465B8">
        <w:rPr>
          <w:rFonts w:ascii="ＭＳ Ｐゴシック" w:eastAsia="ＭＳ Ｐゴシック" w:hAnsi="ＭＳ Ｐゴシック"/>
        </w:rPr>
        <w:t>状況判断の重要性を知る</w:t>
      </w:r>
      <w:r w:rsidRPr="006900BF">
        <w:rPr>
          <w:rFonts w:ascii="ＭＳ Ｐゴシック" w:eastAsia="ＭＳ Ｐゴシック" w:hAnsi="ＭＳ Ｐゴシック"/>
        </w:rPr>
        <w:t>。</w:t>
      </w:r>
    </w:p>
    <w:p w:rsidR="0025284B" w:rsidRDefault="0025284B" w:rsidP="00463F4C">
      <w:pPr>
        <w:ind w:rightChars="1128" w:right="2369"/>
        <w:rPr>
          <w:rFonts w:ascii="ＭＳ Ｐゴシック" w:eastAsia="ＭＳ Ｐゴシック" w:hAnsi="ＭＳ Ｐゴシック"/>
        </w:rPr>
      </w:pPr>
    </w:p>
    <w:p w:rsidR="00463F4C" w:rsidRPr="006900BF" w:rsidRDefault="00463F4C" w:rsidP="00463F4C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 w:hint="eastAsia"/>
        </w:rPr>
        <w:t>●指導上のねらい</w:t>
      </w:r>
    </w:p>
    <w:p w:rsidR="00463F4C" w:rsidRDefault="00463F4C" w:rsidP="00463F4C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/>
        </w:rPr>
        <w:t>1</w:t>
      </w:r>
      <w:r w:rsidR="0025284B">
        <w:rPr>
          <w:rFonts w:ascii="ＭＳ Ｐゴシック" w:eastAsia="ＭＳ Ｐゴシック" w:hAnsi="ＭＳ Ｐゴシック"/>
        </w:rPr>
        <w:t>)</w:t>
      </w:r>
      <w:r w:rsidRPr="006900BF">
        <w:rPr>
          <w:rFonts w:ascii="ＭＳ Ｐゴシック" w:eastAsia="ＭＳ Ｐゴシック" w:hAnsi="ＭＳ Ｐゴシック"/>
        </w:rPr>
        <w:t xml:space="preserve"> </w:t>
      </w:r>
      <w:r w:rsidR="001465B8" w:rsidRPr="001465B8">
        <w:rPr>
          <w:rFonts w:ascii="ＭＳ Ｐゴシック" w:eastAsia="ＭＳ Ｐゴシック" w:hAnsi="ＭＳ Ｐゴシック" w:hint="eastAsia"/>
        </w:rPr>
        <w:t>机上だけではなく、実際に現場での判断もカギである。</w:t>
      </w:r>
    </w:p>
    <w:p w:rsidR="0025284B" w:rsidRPr="00EF66DC" w:rsidRDefault="0025284B" w:rsidP="00463F4C">
      <w:pPr>
        <w:ind w:rightChars="1128" w:right="2369"/>
        <w:rPr>
          <w:rFonts w:ascii="ＭＳ Ｐゴシック" w:eastAsia="ＭＳ Ｐゴシック" w:hAnsi="ＭＳ Ｐゴシック"/>
        </w:rPr>
      </w:pPr>
    </w:p>
    <w:p w:rsidR="00463F4C" w:rsidRPr="006900BF" w:rsidRDefault="00463F4C" w:rsidP="00463F4C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 w:hint="eastAsia"/>
        </w:rPr>
        <w:t>●セッション展開にあたっての留意点</w:t>
      </w:r>
    </w:p>
    <w:p w:rsidR="00463F4C" w:rsidRDefault="00463F4C" w:rsidP="001465B8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/>
        </w:rPr>
        <w:t>1</w:t>
      </w:r>
      <w:r w:rsidR="0025284B">
        <w:rPr>
          <w:rFonts w:ascii="ＭＳ Ｐゴシック" w:eastAsia="ＭＳ Ｐゴシック" w:hAnsi="ＭＳ Ｐゴシック"/>
        </w:rPr>
        <w:t>)</w:t>
      </w:r>
      <w:r w:rsidRPr="006900BF">
        <w:rPr>
          <w:rFonts w:ascii="ＭＳ Ｐゴシック" w:eastAsia="ＭＳ Ｐゴシック" w:hAnsi="ＭＳ Ｐゴシック"/>
        </w:rPr>
        <w:t xml:space="preserve"> </w:t>
      </w:r>
      <w:r w:rsidR="001465B8" w:rsidRPr="001465B8">
        <w:rPr>
          <w:rFonts w:ascii="ＭＳ Ｐゴシック" w:eastAsia="ＭＳ Ｐゴシック" w:hAnsi="ＭＳ Ｐゴシック" w:hint="eastAsia"/>
        </w:rPr>
        <w:t>講義は机上で行うため、企画計画と実施展開の区別</w:t>
      </w:r>
      <w:r w:rsidR="000E0F89">
        <w:rPr>
          <w:rFonts w:ascii="ＭＳ Ｐゴシック" w:eastAsia="ＭＳ Ｐゴシック" w:hAnsi="ＭＳ Ｐゴシック" w:hint="eastAsia"/>
        </w:rPr>
        <w:t>を</w:t>
      </w:r>
      <w:r w:rsidR="001465B8" w:rsidRPr="001465B8">
        <w:rPr>
          <w:rFonts w:ascii="ＭＳ Ｐゴシック" w:eastAsia="ＭＳ Ｐゴシック" w:hAnsi="ＭＳ Ｐゴシック" w:hint="eastAsia"/>
        </w:rPr>
        <w:t>つける</w:t>
      </w:r>
      <w:r w:rsidRPr="006900BF">
        <w:rPr>
          <w:rFonts w:ascii="ＭＳ Ｐゴシック" w:eastAsia="ＭＳ Ｐゴシック" w:hAnsi="ＭＳ Ｐゴシック"/>
        </w:rPr>
        <w:t xml:space="preserve">。 </w:t>
      </w:r>
    </w:p>
    <w:p w:rsidR="00AC588A" w:rsidRPr="006900BF" w:rsidRDefault="00AC588A" w:rsidP="001465B8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→参加者自身に考えて貰う。フィールドで想定し、チェックしてみる。</w:t>
      </w:r>
    </w:p>
    <w:p w:rsidR="00157847" w:rsidRPr="001D7699" w:rsidRDefault="00157847" w:rsidP="00157847">
      <w:pPr>
        <w:ind w:rightChars="1128" w:right="2369"/>
        <w:rPr>
          <w:rFonts w:ascii="ＭＳ Ｐゴシック" w:eastAsia="ＭＳ Ｐゴシック" w:hAnsi="ＭＳ Ｐゴシック"/>
        </w:rPr>
      </w:pPr>
    </w:p>
    <w:p w:rsidR="00157847" w:rsidRDefault="00157847" w:rsidP="0015784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●準備品</w:t>
      </w:r>
      <w:r w:rsidRPr="001D7699">
        <w:rPr>
          <w:rFonts w:ascii="ＭＳ Ｐゴシック" w:eastAsia="ＭＳ Ｐゴシック" w:hAnsi="ＭＳ Ｐゴシック"/>
        </w:rPr>
        <w:t>(資材・資料)</w:t>
      </w:r>
    </w:p>
    <w:p w:rsidR="00455852" w:rsidRDefault="00455852" w:rsidP="00455852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・ホワイトボードか黒板</w:t>
      </w:r>
    </w:p>
    <w:p w:rsidR="00991032" w:rsidRPr="00E418BA" w:rsidRDefault="0025284B" w:rsidP="0025284B">
      <w:pPr>
        <w:ind w:rightChars="1128" w:right="2369"/>
        <w:rPr>
          <w:rFonts w:ascii="ＭＳ Ｐゴシック" w:eastAsia="ＭＳ Ｐゴシック" w:hAnsi="ＭＳ Ｐゴシック" w:cs="Times New Roman (本文のフォント - コンプレ"/>
        </w:rPr>
      </w:pPr>
      <w:r w:rsidRPr="00E418BA">
        <w:rPr>
          <w:rFonts w:ascii="ＭＳ Ｐゴシック" w:eastAsia="ＭＳ Ｐゴシック" w:hAnsi="ＭＳ Ｐゴシック" w:cs="Times New Roman (本文のフォント - コンプレ" w:hint="eastAsia"/>
        </w:rPr>
        <w:t>・プロジェクタ</w:t>
      </w:r>
      <w:r w:rsidR="00991032" w:rsidRPr="00E418BA">
        <w:rPr>
          <w:rFonts w:ascii="ＭＳ Ｐゴシック" w:eastAsia="ＭＳ Ｐゴシック" w:hAnsi="ＭＳ Ｐゴシック" w:cs="Times New Roman (本文のフォント - コンプレ" w:hint="eastAsia"/>
        </w:rPr>
        <w:t>ー</w:t>
      </w:r>
    </w:p>
    <w:p w:rsidR="00897840" w:rsidRPr="00E418BA" w:rsidRDefault="00897840" w:rsidP="00157847">
      <w:pPr>
        <w:ind w:rightChars="1128" w:right="2369"/>
        <w:rPr>
          <w:rFonts w:ascii="ＭＳ Ｐゴシック" w:eastAsia="ＭＳ Ｐゴシック" w:hAnsi="ＭＳ Ｐゴシック" w:cs="Times New Roman (本文のフォント - コンプレ"/>
        </w:rPr>
      </w:pPr>
      <w:r w:rsidRPr="00E418BA">
        <w:rPr>
          <w:rFonts w:ascii="ＭＳ Ｐゴシック" w:eastAsia="ＭＳ Ｐゴシック" w:hAnsi="ＭＳ Ｐゴシック" w:cs="Times New Roman (本文のフォント - コンプレ" w:hint="eastAsia"/>
        </w:rPr>
        <w:t>・付箋紙5</w:t>
      </w:r>
      <w:r w:rsidRPr="00E418BA">
        <w:rPr>
          <w:rFonts w:ascii="ＭＳ Ｐゴシック" w:eastAsia="ＭＳ Ｐゴシック" w:hAnsi="ＭＳ Ｐゴシック" w:cs="Times New Roman (本文のフォント - コンプレ"/>
        </w:rPr>
        <w:t>cm x 5cm</w:t>
      </w:r>
      <w:r w:rsidRPr="00E418BA">
        <w:rPr>
          <w:rFonts w:ascii="ＭＳ Ｐゴシック" w:eastAsia="ＭＳ Ｐゴシック" w:hAnsi="ＭＳ Ｐゴシック" w:cs="Times New Roman (本文のフォント - コンプレ" w:hint="eastAsia"/>
        </w:rPr>
        <w:t>程度の大きめのもの</w:t>
      </w:r>
      <w:r w:rsidR="00FB4B5F" w:rsidRPr="00E418BA">
        <w:rPr>
          <w:rFonts w:ascii="ＭＳ Ｐゴシック" w:eastAsia="ＭＳ Ｐゴシック" w:hAnsi="ＭＳ Ｐゴシック" w:cs="Times New Roman (本文のフォント - コンプレ"/>
        </w:rPr>
        <w:tab/>
      </w:r>
      <w:r w:rsidRPr="00E418BA">
        <w:rPr>
          <w:rFonts w:ascii="ＭＳ Ｐゴシック" w:eastAsia="ＭＳ Ｐゴシック" w:hAnsi="ＭＳ Ｐゴシック" w:cs="Times New Roman (本文のフォント - コンプレ"/>
        </w:rPr>
        <w:t>1-2</w:t>
      </w:r>
      <w:r w:rsidRPr="00E418BA">
        <w:rPr>
          <w:rFonts w:ascii="ＭＳ Ｐゴシック" w:eastAsia="ＭＳ Ｐゴシック" w:hAnsi="ＭＳ Ｐゴシック" w:cs="Times New Roman (本文のフォント - コンプレ" w:hint="eastAsia"/>
        </w:rPr>
        <w:t>個</w:t>
      </w:r>
      <w:r w:rsidR="00FB4B5F" w:rsidRPr="00E418BA">
        <w:rPr>
          <w:rFonts w:ascii="ＭＳ Ｐゴシック" w:eastAsia="ＭＳ Ｐゴシック" w:hAnsi="ＭＳ Ｐゴシック" w:cs="Times New Roman (本文のフォント - コンプレ" w:hint="eastAsia"/>
        </w:rPr>
        <w:t>/グループ</w:t>
      </w:r>
    </w:p>
    <w:p w:rsidR="00E418BA" w:rsidRDefault="00E418BA" w:rsidP="00E418BA">
      <w:pPr>
        <w:ind w:rightChars="1128" w:right="2369"/>
        <w:rPr>
          <w:rFonts w:ascii="ＭＳ Ｐゴシック" w:eastAsia="ＭＳ Ｐゴシック" w:hAnsi="ＭＳ Ｐゴシック"/>
        </w:rPr>
      </w:pPr>
      <w:r w:rsidRPr="00E418BA">
        <w:rPr>
          <w:rFonts w:ascii="ＭＳ Ｐゴシック" w:eastAsia="ＭＳ Ｐゴシック" w:hAnsi="ＭＳ Ｐゴシック" w:hint="eastAsia"/>
        </w:rPr>
        <w:t>・リーダー会議録の用紙</w:t>
      </w:r>
      <w:r w:rsidRPr="00E418BA">
        <w:rPr>
          <w:rFonts w:ascii="ＭＳ Ｐゴシック" w:eastAsia="ＭＳ Ｐゴシック" w:hAnsi="ＭＳ Ｐゴシック"/>
        </w:rPr>
        <w:tab/>
      </w:r>
      <w:r w:rsidRPr="00E418BA">
        <w:rPr>
          <w:rFonts w:ascii="ＭＳ Ｐゴシック" w:eastAsia="ＭＳ Ｐゴシック" w:hAnsi="ＭＳ Ｐゴシック"/>
        </w:rPr>
        <w:tab/>
      </w:r>
      <w:r w:rsidRPr="00E418BA">
        <w:rPr>
          <w:rFonts w:ascii="ＭＳ Ｐゴシック" w:eastAsia="ＭＳ Ｐゴシック" w:hAnsi="ＭＳ Ｐゴシック"/>
        </w:rPr>
        <w:tab/>
        <w:t>1-2</w:t>
      </w:r>
      <w:r w:rsidRPr="00E418BA">
        <w:rPr>
          <w:rFonts w:ascii="ＭＳ Ｐゴシック" w:eastAsia="ＭＳ Ｐゴシック" w:hAnsi="ＭＳ Ｐゴシック" w:hint="eastAsia"/>
        </w:rPr>
        <w:t>枚/グループ</w:t>
      </w:r>
    </w:p>
    <w:p w:rsidR="00E418BA" w:rsidRPr="00E418BA" w:rsidRDefault="00E418BA" w:rsidP="00E418BA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t>A</w:t>
      </w:r>
      <w:r>
        <w:rPr>
          <w:rFonts w:ascii="ＭＳ Ｐゴシック" w:eastAsia="ＭＳ Ｐゴシック" w:hAnsi="ＭＳ Ｐゴシック" w:hint="eastAsia"/>
        </w:rPr>
        <w:t>４バインダー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 w:rsidRPr="00E418BA"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 w:hint="eastAsia"/>
        </w:rPr>
        <w:t>個</w:t>
      </w:r>
      <w:r w:rsidRPr="00E418BA">
        <w:rPr>
          <w:rFonts w:ascii="ＭＳ Ｐゴシック" w:eastAsia="ＭＳ Ｐゴシック" w:hAnsi="ＭＳ Ｐゴシック" w:hint="eastAsia"/>
        </w:rPr>
        <w:t>/グループ</w:t>
      </w:r>
    </w:p>
    <w:p w:rsidR="005155EC" w:rsidRPr="00E418BA" w:rsidRDefault="005155EC" w:rsidP="00157847">
      <w:pPr>
        <w:ind w:rightChars="1128" w:right="2369"/>
        <w:rPr>
          <w:rFonts w:ascii="ＭＳ Ｐゴシック" w:eastAsia="ＭＳ Ｐゴシック" w:hAnsi="ＭＳ Ｐゴシック" w:cs="Times New Roman (本文のフォント - コンプレ"/>
        </w:rPr>
      </w:pPr>
      <w:r w:rsidRPr="00E418BA">
        <w:rPr>
          <w:rFonts w:ascii="ＭＳ Ｐゴシック" w:eastAsia="ＭＳ Ｐゴシック" w:hAnsi="ＭＳ Ｐゴシック" w:cs="Times New Roman (本文のフォント - コンプレ" w:hint="eastAsia"/>
        </w:rPr>
        <w:t>・</w:t>
      </w:r>
      <w:r w:rsidRPr="00E418BA">
        <w:rPr>
          <w:rFonts w:ascii="ＭＳ Ｐゴシック" w:eastAsia="ＭＳ Ｐゴシック" w:hAnsi="ＭＳ Ｐゴシック" w:cs="Times New Roman (本文のフォント - コンプレ"/>
        </w:rPr>
        <w:t>A</w:t>
      </w:r>
      <w:r w:rsidRPr="00E418BA">
        <w:rPr>
          <w:rFonts w:ascii="ＭＳ Ｐゴシック" w:eastAsia="ＭＳ Ｐゴシック" w:hAnsi="ＭＳ Ｐゴシック" w:cs="Times New Roman (本文のフォント - コンプレ" w:hint="eastAsia"/>
        </w:rPr>
        <w:t>３程度の大き目の用紙</w:t>
      </w:r>
      <w:r w:rsidR="00FB4B5F" w:rsidRPr="00E418BA">
        <w:rPr>
          <w:rFonts w:ascii="ＭＳ Ｐゴシック" w:eastAsia="ＭＳ Ｐゴシック" w:hAnsi="ＭＳ Ｐゴシック" w:cs="Times New Roman (本文のフォント - コンプレ"/>
        </w:rPr>
        <w:tab/>
      </w:r>
      <w:r w:rsidR="00FB4B5F" w:rsidRPr="00E418BA">
        <w:rPr>
          <w:rFonts w:ascii="ＭＳ Ｐゴシック" w:eastAsia="ＭＳ Ｐゴシック" w:hAnsi="ＭＳ Ｐゴシック" w:cs="Times New Roman (本文のフォント - コンプレ"/>
        </w:rPr>
        <w:tab/>
      </w:r>
      <w:r w:rsidR="00FB4B5F" w:rsidRPr="00E418BA">
        <w:rPr>
          <w:rFonts w:ascii="ＭＳ Ｐゴシック" w:eastAsia="ＭＳ Ｐゴシック" w:hAnsi="ＭＳ Ｐゴシック" w:cs="Times New Roman (本文のフォント - コンプレ"/>
        </w:rPr>
        <w:tab/>
      </w:r>
      <w:r w:rsidRPr="00E418BA">
        <w:rPr>
          <w:rFonts w:ascii="ＭＳ Ｐゴシック" w:eastAsia="ＭＳ Ｐゴシック" w:hAnsi="ＭＳ Ｐゴシック" w:cs="Times New Roman (本文のフォント - コンプレ"/>
        </w:rPr>
        <w:t>1-2</w:t>
      </w:r>
      <w:r w:rsidRPr="00E418BA">
        <w:rPr>
          <w:rFonts w:ascii="ＭＳ Ｐゴシック" w:eastAsia="ＭＳ Ｐゴシック" w:hAnsi="ＭＳ Ｐゴシック" w:cs="Times New Roman (本文のフォント - コンプレ" w:hint="eastAsia"/>
        </w:rPr>
        <w:t>枚</w:t>
      </w:r>
      <w:r w:rsidR="00FB4B5F" w:rsidRPr="00E418BA">
        <w:rPr>
          <w:rFonts w:ascii="ＭＳ Ｐゴシック" w:eastAsia="ＭＳ Ｐゴシック" w:hAnsi="ＭＳ Ｐゴシック" w:cs="Times New Roman (本文のフォント - コンプレ" w:hint="eastAsia"/>
        </w:rPr>
        <w:t>/グループ</w:t>
      </w:r>
    </w:p>
    <w:p w:rsidR="002E584E" w:rsidRDefault="002E584E" w:rsidP="002E584E">
      <w:pPr>
        <w:ind w:rightChars="1128" w:right="2369"/>
        <w:rPr>
          <w:rFonts w:ascii="ＭＳ Ｐゴシック" w:eastAsia="ＭＳ Ｐゴシック" w:hAnsi="ＭＳ Ｐゴシック"/>
        </w:rPr>
      </w:pPr>
    </w:p>
    <w:p w:rsidR="00324CB7" w:rsidRPr="001D7699" w:rsidRDefault="00324CB7" w:rsidP="00324CB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●他のスタッフへの依頼事項</w:t>
      </w:r>
    </w:p>
    <w:p w:rsidR="00324CB7" w:rsidRPr="001D7699" w:rsidRDefault="00324CB7" w:rsidP="00324CB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・</w:t>
      </w:r>
      <w:r w:rsidR="00E418BA">
        <w:rPr>
          <w:rFonts w:ascii="ＭＳ Ｐゴシック" w:eastAsia="ＭＳ Ｐゴシック" w:hAnsi="ＭＳ Ｐゴシック" w:hint="eastAsia"/>
        </w:rPr>
        <w:t>グループワークへのファシリテートをお願いします。</w:t>
      </w:r>
    </w:p>
    <w:p w:rsidR="00324CB7" w:rsidRPr="00324CB7" w:rsidRDefault="00324CB7" w:rsidP="002E584E">
      <w:pPr>
        <w:ind w:rightChars="1128" w:right="2369"/>
        <w:rPr>
          <w:rFonts w:ascii="ＭＳ Ｐゴシック" w:eastAsia="ＭＳ Ｐゴシック" w:hAnsi="ＭＳ Ｐゴシック"/>
        </w:rPr>
      </w:pPr>
    </w:p>
    <w:p w:rsidR="0025284B" w:rsidRPr="006900BF" w:rsidRDefault="0025284B" w:rsidP="0025284B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 w:hint="eastAsia"/>
        </w:rPr>
        <w:t>●ヒント</w:t>
      </w:r>
    </w:p>
    <w:p w:rsidR="00EF39F4" w:rsidRDefault="00EF39F4" w:rsidP="00EF39F4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13265">
        <w:rPr>
          <w:rFonts w:ascii="ＭＳ Ｐゴシック" w:eastAsia="ＭＳ Ｐゴシック" w:hAnsi="ＭＳ Ｐゴシック" w:hint="eastAsia"/>
        </w:rPr>
        <w:t>参加者自身に、</w:t>
      </w:r>
      <w:r>
        <w:rPr>
          <w:rFonts w:ascii="ＭＳ Ｐゴシック" w:eastAsia="ＭＳ Ｐゴシック" w:hAnsi="ＭＳ Ｐゴシック" w:hint="eastAsia"/>
        </w:rPr>
        <w:t>企画計画時の素案を元に</w:t>
      </w:r>
      <w:r w:rsidR="00E13265">
        <w:rPr>
          <w:rFonts w:ascii="ＭＳ Ｐゴシック" w:eastAsia="ＭＳ Ｐゴシック" w:hAnsi="ＭＳ Ｐゴシック" w:hint="eastAsia"/>
        </w:rPr>
        <w:t>して</w:t>
      </w:r>
      <w:r>
        <w:rPr>
          <w:rFonts w:ascii="ＭＳ Ｐゴシック" w:eastAsia="ＭＳ Ｐゴシック" w:hAnsi="ＭＳ Ｐゴシック" w:hint="eastAsia"/>
        </w:rPr>
        <w:t>、</w:t>
      </w:r>
      <w:r w:rsidR="00E13265">
        <w:rPr>
          <w:rFonts w:ascii="ＭＳ Ｐゴシック" w:eastAsia="ＭＳ Ｐゴシック" w:hAnsi="ＭＳ Ｐゴシック" w:hint="eastAsia"/>
        </w:rPr>
        <w:t>実施段階</w:t>
      </w:r>
      <w:r>
        <w:rPr>
          <w:rFonts w:ascii="ＭＳ Ｐゴシック" w:eastAsia="ＭＳ Ｐゴシック" w:hAnsi="ＭＳ Ｐゴシック" w:hint="eastAsia"/>
        </w:rPr>
        <w:t>を想定し、</w:t>
      </w:r>
    </w:p>
    <w:p w:rsidR="00EF39F4" w:rsidRDefault="00EF39F4" w:rsidP="00EF39F4">
      <w:pPr>
        <w:ind w:rightChars="1128" w:right="2369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</w:rPr>
        <w:t xml:space="preserve">　安全危機管理面のポイントを具体的に挙げて</w:t>
      </w:r>
      <w:r w:rsidR="00E13265">
        <w:rPr>
          <w:rFonts w:ascii="ＭＳ Ｐゴシック" w:eastAsia="ＭＳ Ｐゴシック" w:hAnsi="ＭＳ Ｐゴシック" w:hint="eastAsia"/>
        </w:rPr>
        <w:t>貰う（</w:t>
      </w:r>
      <w:r w:rsidR="00E13265">
        <w:rPr>
          <w:rFonts w:ascii="ＭＳ Ｐゴシック" w:eastAsia="ＭＳ Ｐゴシック" w:hAnsi="ＭＳ Ｐゴシック" w:hint="eastAsia"/>
        </w:rPr>
        <w:t>フィールドに出</w:t>
      </w:r>
      <w:r w:rsidR="00E13265">
        <w:rPr>
          <w:rFonts w:ascii="ＭＳ Ｐゴシック" w:eastAsia="ＭＳ Ｐゴシック" w:hAnsi="ＭＳ Ｐゴシック" w:hint="eastAsia"/>
        </w:rPr>
        <w:t>るのも良い)</w:t>
      </w:r>
      <w:r>
        <w:rPr>
          <w:rFonts w:ascii="ＭＳ Ｐゴシック" w:eastAsia="ＭＳ Ｐゴシック" w:hAnsi="ＭＳ Ｐゴシック" w:hint="eastAsia"/>
        </w:rPr>
        <w:t>。</w:t>
      </w:r>
    </w:p>
    <w:p w:rsidR="00EF39F4" w:rsidRDefault="00EF39F4" w:rsidP="00EF39F4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次いで</w:t>
      </w:r>
      <w:r>
        <w:rPr>
          <w:rFonts w:ascii="ＭＳ Ｐゴシック" w:eastAsia="ＭＳ Ｐゴシック" w:hAnsi="ＭＳ Ｐゴシック" w:hint="eastAsia"/>
        </w:rPr>
        <w:t>要件を解説する</w:t>
      </w:r>
    </w:p>
    <w:p w:rsidR="00EF39F4" w:rsidRDefault="00EF39F4" w:rsidP="00EF39F4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・欠けているポイント、補足すべきポイントについて、</w:t>
      </w:r>
      <w:r w:rsidR="00E13265">
        <w:rPr>
          <w:rFonts w:ascii="ＭＳ Ｐゴシック" w:eastAsia="ＭＳ Ｐゴシック" w:hAnsi="ＭＳ Ｐゴシック" w:hint="eastAsia"/>
        </w:rPr>
        <w:t>参加者同士で</w:t>
      </w:r>
      <w:r>
        <w:rPr>
          <w:rFonts w:ascii="ＭＳ Ｐゴシック" w:eastAsia="ＭＳ Ｐゴシック" w:hAnsi="ＭＳ Ｐゴシック" w:hint="eastAsia"/>
        </w:rPr>
        <w:t>確認、討議。</w:t>
      </w:r>
    </w:p>
    <w:p w:rsidR="00EF39F4" w:rsidRDefault="00EF39F4" w:rsidP="00EF39F4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必要に応じフィールドを再確認しても良い。</w:t>
      </w:r>
    </w:p>
    <w:p w:rsidR="002E584E" w:rsidRPr="0025284B" w:rsidRDefault="002E584E" w:rsidP="002E584E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DC43EB" w:rsidRDefault="00DC43EB" w:rsidP="00DC43EB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●セッション構成と展開</w:t>
      </w:r>
    </w:p>
    <w:p w:rsidR="001465B8" w:rsidRPr="001D7699" w:rsidRDefault="001465B8" w:rsidP="00DC43E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1465B8">
        <w:rPr>
          <w:rFonts w:ascii="ＭＳ Ｐゴシック" w:eastAsia="ＭＳ Ｐゴシック" w:hAnsi="ＭＳ Ｐゴシック" w:hint="eastAsia"/>
        </w:rPr>
        <w:t>講義（</w:t>
      </w:r>
      <w:r w:rsidRPr="001465B8">
        <w:rPr>
          <w:rFonts w:ascii="ＭＳ Ｐゴシック" w:eastAsia="ＭＳ Ｐゴシック" w:hAnsi="ＭＳ Ｐゴシック"/>
        </w:rPr>
        <w:t>60 分）→まとめ（10 分）</w:t>
      </w:r>
    </w:p>
    <w:p w:rsidR="00DC43EB" w:rsidRPr="001D7699" w:rsidRDefault="001465B8" w:rsidP="00DC43E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→</w:t>
      </w:r>
      <w:r w:rsidR="00DC43EB" w:rsidRPr="001D7699">
        <w:rPr>
          <w:rFonts w:ascii="ＭＳ Ｐゴシック" w:eastAsia="ＭＳ Ｐゴシック" w:hAnsi="ＭＳ Ｐゴシック"/>
        </w:rPr>
        <w:t>導入(5分)→</w:t>
      </w:r>
      <w:r w:rsidR="00DC43EB" w:rsidRPr="001D7699">
        <w:rPr>
          <w:rFonts w:ascii="ＭＳ Ｐゴシック" w:eastAsia="ＭＳ Ｐゴシック" w:hAnsi="ＭＳ Ｐゴシック" w:hint="eastAsia"/>
        </w:rPr>
        <w:t>展開</w:t>
      </w:r>
      <w:r w:rsidR="00DC43EB" w:rsidRPr="001D7699">
        <w:rPr>
          <w:rFonts w:ascii="ＭＳ Ｐゴシック" w:eastAsia="ＭＳ Ｐゴシック" w:hAnsi="ＭＳ Ｐゴシック"/>
        </w:rPr>
        <w:t>(</w:t>
      </w:r>
      <w:r w:rsidR="0025284B">
        <w:rPr>
          <w:rFonts w:ascii="ＭＳ Ｐゴシック" w:eastAsia="ＭＳ Ｐゴシック" w:hAnsi="ＭＳ Ｐゴシック"/>
        </w:rPr>
        <w:t>5</w:t>
      </w:r>
      <w:r w:rsidR="00FB4B5F">
        <w:rPr>
          <w:rFonts w:ascii="ＭＳ Ｐゴシック" w:eastAsia="ＭＳ Ｐゴシック" w:hAnsi="ＭＳ Ｐゴシック" w:hint="eastAsia"/>
        </w:rPr>
        <w:t>5</w:t>
      </w:r>
      <w:r w:rsidR="00DC43EB" w:rsidRPr="001D7699">
        <w:rPr>
          <w:rFonts w:ascii="ＭＳ Ｐゴシック" w:eastAsia="ＭＳ Ｐゴシック" w:hAnsi="ＭＳ Ｐゴシック"/>
        </w:rPr>
        <w:t>分)→まとめ(</w:t>
      </w:r>
      <w:r w:rsidR="00FB4B5F">
        <w:rPr>
          <w:rFonts w:ascii="ＭＳ Ｐゴシック" w:eastAsia="ＭＳ Ｐゴシック" w:hAnsi="ＭＳ Ｐゴシック" w:hint="eastAsia"/>
        </w:rPr>
        <w:t>5</w:t>
      </w:r>
      <w:r w:rsidR="00DC43EB" w:rsidRPr="001D7699">
        <w:rPr>
          <w:rFonts w:ascii="ＭＳ Ｐゴシック" w:eastAsia="ＭＳ Ｐゴシック" w:hAnsi="ＭＳ Ｐゴシック"/>
        </w:rPr>
        <w:t>分)</w:t>
      </w:r>
      <w:r w:rsidR="0029311D">
        <w:rPr>
          <w:rFonts w:ascii="ＭＳ Ｐゴシック" w:eastAsia="ＭＳ Ｐゴシック" w:hAnsi="ＭＳ Ｐゴシック" w:hint="eastAsia"/>
        </w:rPr>
        <w:t>、計</w:t>
      </w:r>
      <w:r w:rsidR="0025284B">
        <w:rPr>
          <w:rFonts w:ascii="ＭＳ Ｐゴシック" w:eastAsia="ＭＳ Ｐゴシック" w:hAnsi="ＭＳ Ｐゴシック"/>
        </w:rPr>
        <w:t>6</w:t>
      </w:r>
      <w:r w:rsidR="0025284B">
        <w:rPr>
          <w:rFonts w:ascii="ＭＳ Ｐゴシック" w:eastAsia="ＭＳ Ｐゴシック" w:hAnsi="ＭＳ Ｐゴシック" w:hint="eastAsia"/>
        </w:rPr>
        <w:t>5</w:t>
      </w:r>
      <w:r w:rsidR="0029311D">
        <w:rPr>
          <w:rFonts w:ascii="ＭＳ Ｐゴシック" w:eastAsia="ＭＳ Ｐゴシック" w:hAnsi="ＭＳ Ｐゴシック" w:hint="eastAsia"/>
        </w:rPr>
        <w:t>分</w:t>
      </w:r>
      <w:r w:rsidR="0025284B">
        <w:rPr>
          <w:rFonts w:ascii="ＭＳ Ｐゴシック" w:eastAsia="ＭＳ Ｐゴシック" w:hAnsi="ＭＳ Ｐゴシック" w:hint="eastAsia"/>
        </w:rPr>
        <w:t>を目安に</w:t>
      </w:r>
    </w:p>
    <w:p w:rsidR="00E418BA" w:rsidRDefault="00E418BA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DC43EB" w:rsidRDefault="00DC43EB" w:rsidP="00DC43EB">
      <w:pPr>
        <w:ind w:rightChars="1128" w:right="2369"/>
        <w:rPr>
          <w:rFonts w:ascii="ＭＳ Ｐゴシック" w:eastAsia="ＭＳ Ｐゴシック" w:hAnsi="ＭＳ Ｐゴシック"/>
          <w:b/>
        </w:rPr>
      </w:pPr>
      <w:r w:rsidRPr="001D7699">
        <w:rPr>
          <w:rFonts w:ascii="ＭＳ Ｐゴシック" w:eastAsia="ＭＳ Ｐゴシック" w:hAnsi="ＭＳ Ｐゴシック"/>
          <w:b/>
        </w:rPr>
        <w:lastRenderedPageBreak/>
        <w:t xml:space="preserve">1. 導入 </w:t>
      </w:r>
      <w:r w:rsidR="00F84A2E">
        <w:rPr>
          <w:rFonts w:ascii="ＭＳ Ｐゴシック" w:eastAsia="ＭＳ Ｐゴシック" w:hAnsi="ＭＳ Ｐゴシック" w:hint="eastAsia"/>
          <w:b/>
        </w:rPr>
        <w:t>[</w:t>
      </w:r>
      <w:r w:rsidRPr="001D7699">
        <w:rPr>
          <w:rFonts w:ascii="ＭＳ Ｐゴシック" w:eastAsia="ＭＳ Ｐゴシック" w:hAnsi="ＭＳ Ｐゴシック"/>
          <w:b/>
        </w:rPr>
        <w:t>5分</w:t>
      </w:r>
      <w:r w:rsidR="00F84A2E">
        <w:rPr>
          <w:rFonts w:ascii="ＭＳ Ｐゴシック" w:eastAsia="ＭＳ Ｐゴシック" w:hAnsi="ＭＳ Ｐゴシック" w:hint="eastAsia"/>
          <w:b/>
        </w:rPr>
        <w:t>]</w:t>
      </w:r>
      <w:r w:rsidR="007057ED" w:rsidRPr="007057ED">
        <w:rPr>
          <w:rFonts w:ascii="ＭＳ Ｐゴシック" w:eastAsia="ＭＳ Ｐゴシック" w:hAnsi="ＭＳ Ｐゴシック"/>
          <w:color w:val="FF0000"/>
        </w:rPr>
        <w:t xml:space="preserve"> 1</w:t>
      </w:r>
      <w:r w:rsidR="00853D1B">
        <w:rPr>
          <w:rFonts w:ascii="ＭＳ Ｐゴシック" w:eastAsia="ＭＳ Ｐゴシック" w:hAnsi="ＭＳ Ｐゴシック"/>
          <w:color w:val="FF0000"/>
        </w:rPr>
        <w:t>3</w:t>
      </w:r>
      <w:r w:rsidR="007057ED" w:rsidRPr="007057ED">
        <w:rPr>
          <w:rFonts w:ascii="ＭＳ Ｐゴシック" w:eastAsia="ＭＳ Ｐゴシック" w:hAnsi="ＭＳ Ｐゴシック"/>
          <w:color w:val="FF0000"/>
        </w:rPr>
        <w:t>:</w:t>
      </w:r>
      <w:r w:rsidR="00853D1B">
        <w:rPr>
          <w:rFonts w:ascii="ＭＳ Ｐゴシック" w:eastAsia="ＭＳ Ｐゴシック" w:hAnsi="ＭＳ Ｐゴシック"/>
          <w:color w:val="FF0000"/>
        </w:rPr>
        <w:t>0</w:t>
      </w:r>
      <w:r w:rsidR="007057ED" w:rsidRPr="007057ED">
        <w:rPr>
          <w:rFonts w:ascii="ＭＳ Ｐゴシック" w:eastAsia="ＭＳ Ｐゴシック" w:hAnsi="ＭＳ Ｐゴシック"/>
          <w:color w:val="FF0000"/>
        </w:rPr>
        <w:t>0-1</w:t>
      </w:r>
      <w:r w:rsidR="00853D1B">
        <w:rPr>
          <w:rFonts w:ascii="ＭＳ Ｐゴシック" w:eastAsia="ＭＳ Ｐゴシック" w:hAnsi="ＭＳ Ｐゴシック"/>
          <w:color w:val="FF0000"/>
        </w:rPr>
        <w:t>3</w:t>
      </w:r>
      <w:r w:rsidR="007057ED" w:rsidRPr="007057ED">
        <w:rPr>
          <w:rFonts w:ascii="ＭＳ Ｐゴシック" w:eastAsia="ＭＳ Ｐゴシック" w:hAnsi="ＭＳ Ｐゴシック"/>
          <w:color w:val="FF0000"/>
        </w:rPr>
        <w:t>:</w:t>
      </w:r>
      <w:r w:rsidR="00853D1B">
        <w:rPr>
          <w:rFonts w:ascii="ＭＳ Ｐゴシック" w:eastAsia="ＭＳ Ｐゴシック" w:hAnsi="ＭＳ Ｐゴシック"/>
          <w:color w:val="FF0000"/>
        </w:rPr>
        <w:t>0</w:t>
      </w:r>
      <w:r w:rsidR="007057ED" w:rsidRPr="007057ED">
        <w:rPr>
          <w:rFonts w:ascii="ＭＳ Ｐゴシック" w:eastAsia="ＭＳ Ｐゴシック" w:hAnsi="ＭＳ Ｐゴシック"/>
          <w:color w:val="FF0000"/>
        </w:rPr>
        <w:t>5</w:t>
      </w:r>
    </w:p>
    <w:p w:rsidR="00AD6D10" w:rsidRDefault="00AD6D10" w:rsidP="00DC43EB">
      <w:pPr>
        <w:ind w:rightChars="1128" w:right="2369"/>
        <w:rPr>
          <w:rFonts w:ascii="ＭＳ Ｐゴシック" w:eastAsia="ＭＳ Ｐゴシック" w:hAnsi="ＭＳ Ｐゴシック"/>
          <w:b/>
        </w:rPr>
      </w:pPr>
    </w:p>
    <w:p w:rsidR="00C21D1F" w:rsidRPr="00EF39F4" w:rsidRDefault="00C21D1F" w:rsidP="00C21D1F">
      <w:pPr>
        <w:ind w:rightChars="1128" w:right="2369"/>
        <w:rPr>
          <w:rFonts w:ascii="ＭＳ Ｐゴシック" w:eastAsia="ＭＳ Ｐゴシック" w:hAnsi="ＭＳ Ｐゴシック" w:cs="Times New Roman (本文のフォント - コンプレ"/>
        </w:rPr>
      </w:pPr>
      <w:r w:rsidRPr="00EF39F4">
        <w:rPr>
          <w:rFonts w:ascii="ＭＳ Ｐゴシック" w:eastAsia="ＭＳ Ｐゴシック" w:hAnsi="ＭＳ Ｐゴシック" w:cs="Times New Roman (本文のフォント - コンプレ" w:hint="eastAsia"/>
        </w:rPr>
        <w:t>・歌</w:t>
      </w:r>
      <w:r w:rsidRPr="00EF39F4">
        <w:rPr>
          <w:rFonts w:ascii="ＭＳ Ｐゴシック" w:eastAsia="ＭＳ Ｐゴシック" w:hAnsi="ＭＳ Ｐゴシック" w:cs="Times New Roman (本文のフォント - コンプレ"/>
        </w:rPr>
        <w:t>(</w:t>
      </w:r>
      <w:r w:rsidR="00E418BA">
        <w:rPr>
          <w:rFonts w:ascii="ＭＳ Ｐゴシック" w:eastAsia="ＭＳ Ｐゴシック" w:hAnsi="ＭＳ Ｐゴシック" w:cs="Times New Roman (本文のフォント - コンプレ"/>
        </w:rPr>
        <w:t xml:space="preserve">   </w:t>
      </w:r>
      <w:r w:rsidRPr="00EF39F4">
        <w:rPr>
          <w:rFonts w:ascii="ＭＳ Ｐゴシック" w:eastAsia="ＭＳ Ｐゴシック" w:hAnsi="ＭＳ Ｐゴシック" w:cs="Times New Roman (本文のフォント - コンプレ"/>
        </w:rPr>
        <w:t>)</w:t>
      </w:r>
    </w:p>
    <w:p w:rsidR="00C21D1F" w:rsidRPr="00EF39F4" w:rsidRDefault="00C21D1F" w:rsidP="00C21D1F">
      <w:pPr>
        <w:ind w:rightChars="1128" w:right="2369"/>
        <w:rPr>
          <w:rFonts w:ascii="ＭＳ Ｐゴシック" w:eastAsia="ＭＳ Ｐゴシック" w:hAnsi="ＭＳ Ｐゴシック" w:cs="Times New Roman (本文のフォント - コンプレ"/>
        </w:rPr>
      </w:pPr>
      <w:r w:rsidRPr="00EF39F4">
        <w:rPr>
          <w:rFonts w:ascii="ＭＳ Ｐゴシック" w:eastAsia="ＭＳ Ｐゴシック" w:hAnsi="ＭＳ Ｐゴシック" w:cs="Times New Roman (本文のフォント - コンプレ" w:hint="eastAsia"/>
        </w:rPr>
        <w:t>・グループ替え：</w:t>
      </w:r>
      <w:r w:rsidR="00853D1B" w:rsidRPr="00EF39F4">
        <w:rPr>
          <w:rFonts w:ascii="ＭＳ Ｐゴシック" w:eastAsia="ＭＳ Ｐゴシック" w:hAnsi="ＭＳ Ｐゴシック" w:cs="Times New Roman (本文のフォント - コンプレ" w:hint="eastAsia"/>
        </w:rPr>
        <w:t>セッション2のグループで再び集まる</w:t>
      </w:r>
    </w:p>
    <w:p w:rsidR="0023685C" w:rsidRPr="00EF39F4" w:rsidRDefault="0023685C" w:rsidP="005B29AF">
      <w:pPr>
        <w:ind w:rightChars="1128" w:right="2369"/>
        <w:rPr>
          <w:rFonts w:ascii="ＭＳ Ｐゴシック" w:eastAsia="ＭＳ Ｐゴシック" w:hAnsi="ＭＳ Ｐゴシック" w:cs="Times New Roman (本文のフォント - コンプレ"/>
        </w:rPr>
      </w:pPr>
      <w:r w:rsidRPr="00EF39F4">
        <w:rPr>
          <w:rFonts w:ascii="ＭＳ Ｐゴシック" w:eastAsia="ＭＳ Ｐゴシック" w:hAnsi="ＭＳ Ｐゴシック" w:cs="Times New Roman (本文のフォント - コンプレ" w:hint="eastAsia"/>
        </w:rPr>
        <w:t>・前のセッションの振り返り。</w:t>
      </w:r>
    </w:p>
    <w:p w:rsidR="00853D1B" w:rsidRPr="00EF39F4" w:rsidRDefault="00EF39F4" w:rsidP="00853D1B">
      <w:pPr>
        <w:ind w:rightChars="1128" w:right="2369"/>
        <w:rPr>
          <w:rFonts w:ascii="ＭＳ Ｐゴシック" w:eastAsia="ＭＳ Ｐゴシック" w:hAnsi="ＭＳ Ｐゴシック" w:cs="Times New Roman (本文のフォント - コンプレ"/>
        </w:rPr>
      </w:pPr>
      <w:r w:rsidRPr="00EF39F4">
        <w:rPr>
          <w:rFonts w:ascii="ＭＳ Ｐゴシック" w:eastAsia="ＭＳ Ｐゴシック" w:hAnsi="ＭＳ Ｐゴシック" w:cs="Times New Roman (本文のフォント - コンプレ" w:hint="eastAsia"/>
        </w:rPr>
        <w:t xml:space="preserve">　　</w:t>
      </w:r>
      <w:r w:rsidR="00853D1B" w:rsidRPr="00EF39F4">
        <w:rPr>
          <w:rFonts w:ascii="ＭＳ Ｐゴシック" w:eastAsia="ＭＳ Ｐゴシック" w:hAnsi="ＭＳ Ｐゴシック" w:cs="Times New Roman (本文のフォント - コンプレ"/>
        </w:rPr>
        <w:t>プログラムの企画計画時の安全危機管理の取り組み</w:t>
      </w:r>
    </w:p>
    <w:p w:rsidR="00EF39F4" w:rsidRPr="00EF39F4" w:rsidRDefault="00EF39F4" w:rsidP="00EF39F4">
      <w:pPr>
        <w:ind w:rightChars="1128" w:right="2369"/>
        <w:rPr>
          <w:rFonts w:ascii="ＭＳ Ｐゴシック" w:eastAsia="ＭＳ Ｐゴシック" w:hAnsi="ＭＳ Ｐゴシック" w:cs="Times New Roman (本文のフォント - コンプレ" w:hint="eastAsia"/>
        </w:rPr>
      </w:pPr>
      <w:r w:rsidRPr="00EF39F4">
        <w:rPr>
          <w:rFonts w:ascii="ＭＳ Ｐゴシック" w:eastAsia="ＭＳ Ｐゴシック" w:hAnsi="ＭＳ Ｐゴシック" w:cs="Times New Roman (本文のフォント - コンプレ" w:hint="eastAsia"/>
        </w:rPr>
        <w:t xml:space="preserve">　　</w:t>
      </w:r>
      <w:r w:rsidR="00853D1B" w:rsidRPr="00EF39F4">
        <w:rPr>
          <w:rFonts w:ascii="ＭＳ Ｐゴシック" w:eastAsia="ＭＳ Ｐゴシック" w:hAnsi="ＭＳ Ｐゴシック" w:cs="Times New Roman (本文のフォント - コンプレ"/>
        </w:rPr>
        <w:t>安全に活動を行うためのポイント</w:t>
      </w:r>
      <w:r w:rsidRPr="00EF39F4">
        <w:rPr>
          <w:rFonts w:ascii="ＭＳ Ｐゴシック" w:eastAsia="ＭＳ Ｐゴシック" w:hAnsi="ＭＳ Ｐゴシック" w:cs="Times New Roman (本文のフォント - コンプレ" w:hint="eastAsia"/>
        </w:rPr>
        <w:t>、</w:t>
      </w:r>
      <w:r w:rsidR="00853D1B" w:rsidRPr="00EF39F4">
        <w:rPr>
          <w:rFonts w:ascii="ＭＳ Ｐゴシック" w:eastAsia="ＭＳ Ｐゴシック" w:hAnsi="ＭＳ Ｐゴシック" w:cs="Times New Roman (本文のフォント - コンプレ"/>
        </w:rPr>
        <w:t>下見の重要</w:t>
      </w:r>
      <w:r w:rsidR="0024700E" w:rsidRPr="00EF39F4">
        <w:rPr>
          <w:rFonts w:ascii="ＭＳ Ｐゴシック" w:eastAsia="ＭＳ Ｐゴシック" w:hAnsi="ＭＳ Ｐゴシック" w:cs="Times New Roman (本文のフォント - コンプレ"/>
        </w:rPr>
        <w:t>性</w:t>
      </w:r>
      <w:r w:rsidR="0024700E">
        <w:rPr>
          <w:rFonts w:ascii="ＭＳ Ｐゴシック" w:eastAsia="ＭＳ Ｐゴシック" w:hAnsi="ＭＳ Ｐゴシック" w:cs="Times New Roman (本文のフォント - コンプレ" w:hint="eastAsia"/>
        </w:rPr>
        <w:t>、</w:t>
      </w:r>
      <w:r w:rsidR="0024700E" w:rsidRPr="0024700E">
        <w:rPr>
          <w:rFonts w:ascii="ＭＳ Ｐゴシック" w:eastAsia="ＭＳ Ｐゴシック" w:hAnsi="ＭＳ Ｐゴシック" w:cs="Times New Roman (本文のフォント - コンプレ" w:hint="eastAsia"/>
        </w:rPr>
        <w:t>潜在危険のチェックポイント</w:t>
      </w:r>
      <w:r w:rsidR="0024700E">
        <w:rPr>
          <w:rFonts w:ascii="ＭＳ Ｐゴシック" w:eastAsia="ＭＳ Ｐゴシック" w:hAnsi="ＭＳ Ｐゴシック" w:cs="Times New Roman (本文のフォント - コンプレ" w:hint="eastAsia"/>
        </w:rPr>
        <w:t>等</w:t>
      </w:r>
    </w:p>
    <w:p w:rsidR="00EF39F4" w:rsidRPr="00EF39F4" w:rsidRDefault="00EF39F4" w:rsidP="00EF39F4">
      <w:pPr>
        <w:ind w:rightChars="1128" w:right="2369"/>
        <w:rPr>
          <w:rFonts w:ascii="ＭＳ Ｐゴシック" w:eastAsia="ＭＳ Ｐゴシック" w:hAnsi="ＭＳ Ｐゴシック" w:cs="Times New Roman (本文のフォント - コンプレ"/>
        </w:rPr>
      </w:pPr>
      <w:r w:rsidRPr="00EF39F4">
        <w:rPr>
          <w:rFonts w:ascii="ＭＳ Ｐゴシック" w:eastAsia="ＭＳ Ｐゴシック" w:hAnsi="ＭＳ Ｐゴシック" w:cs="Times New Roman (本文のフォント - コンプレ" w:hint="eastAsia"/>
        </w:rPr>
        <w:t>・</w:t>
      </w:r>
      <w:r w:rsidRPr="00EF39F4">
        <w:rPr>
          <w:rFonts w:ascii="ＭＳ Ｐゴシック" w:eastAsia="ＭＳ Ｐゴシック" w:hAnsi="ＭＳ Ｐゴシック" w:cs="Times New Roman (本文のフォント - コンプレ" w:hint="eastAsia"/>
        </w:rPr>
        <w:t>この</w:t>
      </w:r>
      <w:r w:rsidRPr="00EF39F4">
        <w:rPr>
          <w:rFonts w:ascii="ＭＳ Ｐゴシック" w:eastAsia="ＭＳ Ｐゴシック" w:hAnsi="ＭＳ Ｐゴシック" w:cs="Times New Roman (本文のフォント - コンプレ" w:hint="eastAsia"/>
        </w:rPr>
        <w:t>セッション</w:t>
      </w:r>
      <w:r w:rsidRPr="00EF39F4">
        <w:rPr>
          <w:rFonts w:ascii="ＭＳ Ｐゴシック" w:eastAsia="ＭＳ Ｐゴシック" w:hAnsi="ＭＳ Ｐゴシック" w:cs="Times New Roman (本文のフォント - コンプレ" w:hint="eastAsia"/>
        </w:rPr>
        <w:t>の</w:t>
      </w:r>
      <w:r w:rsidRPr="00EF39F4">
        <w:rPr>
          <w:rFonts w:ascii="ＭＳ Ｐゴシック" w:eastAsia="ＭＳ Ｐゴシック" w:hAnsi="ＭＳ Ｐゴシック" w:cs="Times New Roman (本文のフォント - コンプレ" w:hint="eastAsia"/>
        </w:rPr>
        <w:t>目標を紹介する。</w:t>
      </w:r>
    </w:p>
    <w:p w:rsidR="00853D1B" w:rsidRDefault="00EF39F4" w:rsidP="005B29A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0B2B92">
        <w:rPr>
          <w:rFonts w:ascii="ＭＳ Ｐゴシック" w:eastAsia="ＭＳ Ｐゴシック" w:hAnsi="ＭＳ Ｐゴシック" w:hint="eastAsia"/>
        </w:rPr>
        <w:t>ここでは</w:t>
      </w:r>
      <w:r>
        <w:rPr>
          <w:rFonts w:ascii="ＭＳ Ｐゴシック" w:eastAsia="ＭＳ Ｐゴシック" w:hAnsi="ＭＳ Ｐゴシック" w:hint="eastAsia"/>
        </w:rPr>
        <w:t>実施段階でのポイント</w:t>
      </w:r>
      <w:r w:rsidR="0024700E">
        <w:rPr>
          <w:rFonts w:ascii="ＭＳ Ｐゴシック" w:eastAsia="ＭＳ Ｐゴシック" w:hAnsi="ＭＳ Ｐゴシック" w:hint="eastAsia"/>
        </w:rPr>
        <w:t>、</w:t>
      </w:r>
      <w:r w:rsidR="0024700E" w:rsidRPr="000B2B92">
        <w:rPr>
          <w:rFonts w:ascii="ＭＳ Ｐゴシック" w:eastAsia="ＭＳ Ｐゴシック" w:hAnsi="ＭＳ Ｐゴシック" w:hint="eastAsia"/>
        </w:rPr>
        <w:t>状況判断</w:t>
      </w:r>
      <w:r>
        <w:rPr>
          <w:rFonts w:ascii="ＭＳ Ｐゴシック" w:eastAsia="ＭＳ Ｐゴシック" w:hAnsi="ＭＳ Ｐゴシック" w:hint="eastAsia"/>
        </w:rPr>
        <w:t>について</w:t>
      </w:r>
      <w:r w:rsidR="0024700E">
        <w:rPr>
          <w:rFonts w:ascii="ＭＳ Ｐゴシック" w:eastAsia="ＭＳ Ｐゴシック" w:hAnsi="ＭＳ Ｐゴシック" w:hint="eastAsia"/>
        </w:rPr>
        <w:t>考えて</w:t>
      </w:r>
      <w:r>
        <w:rPr>
          <w:rFonts w:ascii="ＭＳ Ｐゴシック" w:eastAsia="ＭＳ Ｐゴシック" w:hAnsi="ＭＳ Ｐゴシック" w:hint="eastAsia"/>
        </w:rPr>
        <w:t>ゆく。</w:t>
      </w:r>
    </w:p>
    <w:p w:rsidR="00EF39F4" w:rsidRPr="00EF39F4" w:rsidRDefault="00EF39F4" w:rsidP="005B29AF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037E52" w:rsidRPr="001D7699" w:rsidRDefault="00037E52" w:rsidP="00037E52">
      <w:pPr>
        <w:ind w:rightChars="1128" w:right="2369"/>
        <w:rPr>
          <w:rFonts w:ascii="ＭＳ Ｐゴシック" w:eastAsia="ＭＳ Ｐゴシック" w:hAnsi="ＭＳ Ｐゴシック"/>
          <w:b/>
        </w:rPr>
      </w:pPr>
      <w:r w:rsidRPr="001D7699">
        <w:rPr>
          <w:rFonts w:ascii="ＭＳ Ｐゴシック" w:eastAsia="ＭＳ Ｐゴシック" w:hAnsi="ＭＳ Ｐゴシック"/>
          <w:b/>
        </w:rPr>
        <w:t xml:space="preserve">2. 展開 </w:t>
      </w:r>
      <w:r w:rsidR="00F84A2E">
        <w:rPr>
          <w:rFonts w:ascii="ＭＳ Ｐゴシック" w:eastAsia="ＭＳ Ｐゴシック" w:hAnsi="ＭＳ Ｐゴシック" w:hint="eastAsia"/>
          <w:b/>
        </w:rPr>
        <w:t>[</w:t>
      </w:r>
      <w:r w:rsidR="00FB4B5F">
        <w:rPr>
          <w:rFonts w:ascii="ＭＳ Ｐゴシック" w:eastAsia="ＭＳ Ｐゴシック" w:hAnsi="ＭＳ Ｐゴシック"/>
          <w:b/>
        </w:rPr>
        <w:t>5</w:t>
      </w:r>
      <w:r w:rsidR="00FB4B5F">
        <w:rPr>
          <w:rFonts w:ascii="ＭＳ Ｐゴシック" w:eastAsia="ＭＳ Ｐゴシック" w:hAnsi="ＭＳ Ｐゴシック" w:hint="eastAsia"/>
          <w:b/>
        </w:rPr>
        <w:t>5</w:t>
      </w:r>
      <w:r w:rsidRPr="001D7699">
        <w:rPr>
          <w:rFonts w:ascii="ＭＳ Ｐゴシック" w:eastAsia="ＭＳ Ｐゴシック" w:hAnsi="ＭＳ Ｐゴシック"/>
          <w:b/>
        </w:rPr>
        <w:t>分</w:t>
      </w:r>
      <w:r w:rsidR="00F84A2E">
        <w:rPr>
          <w:rFonts w:ascii="ＭＳ Ｐゴシック" w:eastAsia="ＭＳ Ｐゴシック" w:hAnsi="ＭＳ Ｐゴシック" w:hint="eastAsia"/>
          <w:b/>
        </w:rPr>
        <w:t>]</w:t>
      </w:r>
      <w:r w:rsidR="00853D1B" w:rsidRPr="00853D1B">
        <w:rPr>
          <w:rFonts w:ascii="ＭＳ Ｐゴシック" w:eastAsia="ＭＳ Ｐゴシック" w:hAnsi="ＭＳ Ｐゴシック"/>
          <w:color w:val="FF0000"/>
        </w:rPr>
        <w:t xml:space="preserve"> </w:t>
      </w:r>
      <w:r w:rsidR="00853D1B" w:rsidRPr="007057ED">
        <w:rPr>
          <w:rFonts w:ascii="ＭＳ Ｐゴシック" w:eastAsia="ＭＳ Ｐゴシック" w:hAnsi="ＭＳ Ｐゴシック"/>
          <w:color w:val="FF0000"/>
        </w:rPr>
        <w:t>1</w:t>
      </w:r>
      <w:r w:rsidR="00853D1B">
        <w:rPr>
          <w:rFonts w:ascii="ＭＳ Ｐゴシック" w:eastAsia="ＭＳ Ｐゴシック" w:hAnsi="ＭＳ Ｐゴシック"/>
          <w:color w:val="FF0000"/>
        </w:rPr>
        <w:t>3</w:t>
      </w:r>
      <w:r w:rsidR="00853D1B" w:rsidRPr="007057ED">
        <w:rPr>
          <w:rFonts w:ascii="ＭＳ Ｐゴシック" w:eastAsia="ＭＳ Ｐゴシック" w:hAnsi="ＭＳ Ｐゴシック"/>
          <w:color w:val="FF0000"/>
        </w:rPr>
        <w:t>:</w:t>
      </w:r>
      <w:r w:rsidR="00853D1B">
        <w:rPr>
          <w:rFonts w:ascii="ＭＳ Ｐゴシック" w:eastAsia="ＭＳ Ｐゴシック" w:hAnsi="ＭＳ Ｐゴシック"/>
          <w:color w:val="FF0000"/>
        </w:rPr>
        <w:t>05</w:t>
      </w:r>
      <w:r w:rsidR="00853D1B" w:rsidRPr="007057ED">
        <w:rPr>
          <w:rFonts w:ascii="ＭＳ Ｐゴシック" w:eastAsia="ＭＳ Ｐゴシック" w:hAnsi="ＭＳ Ｐゴシック" w:hint="eastAsia"/>
          <w:color w:val="FF0000"/>
        </w:rPr>
        <w:t>-</w:t>
      </w:r>
      <w:r w:rsidR="00853D1B" w:rsidRPr="007057ED">
        <w:rPr>
          <w:rFonts w:ascii="ＭＳ Ｐゴシック" w:eastAsia="ＭＳ Ｐゴシック" w:hAnsi="ＭＳ Ｐゴシック"/>
          <w:color w:val="FF0000"/>
        </w:rPr>
        <w:t>1</w:t>
      </w:r>
      <w:r w:rsidR="00853D1B">
        <w:rPr>
          <w:rFonts w:ascii="ＭＳ Ｐゴシック" w:eastAsia="ＭＳ Ｐゴシック" w:hAnsi="ＭＳ Ｐゴシック"/>
          <w:color w:val="FF0000"/>
        </w:rPr>
        <w:t>4</w:t>
      </w:r>
      <w:r w:rsidR="00853D1B" w:rsidRPr="007057ED">
        <w:rPr>
          <w:rFonts w:ascii="ＭＳ Ｐゴシック" w:eastAsia="ＭＳ Ｐゴシック" w:hAnsi="ＭＳ Ｐゴシック"/>
          <w:color w:val="FF0000"/>
        </w:rPr>
        <w:t>:</w:t>
      </w:r>
      <w:r w:rsidR="00853D1B">
        <w:rPr>
          <w:rFonts w:ascii="ＭＳ Ｐゴシック" w:eastAsia="ＭＳ Ｐゴシック" w:hAnsi="ＭＳ Ｐゴシック"/>
          <w:color w:val="FF0000"/>
        </w:rPr>
        <w:t>00</w:t>
      </w:r>
    </w:p>
    <w:p w:rsidR="00D32567" w:rsidRDefault="00D32567" w:rsidP="005B29AF">
      <w:pPr>
        <w:ind w:rightChars="1128" w:right="2369"/>
        <w:rPr>
          <w:rFonts w:ascii="ＭＳ Ｐゴシック" w:eastAsia="ＭＳ Ｐゴシック" w:hAnsi="ＭＳ Ｐゴシック"/>
        </w:rPr>
      </w:pPr>
    </w:p>
    <w:p w:rsidR="00CF2FA2" w:rsidRDefault="0024700E" w:rsidP="005B29A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2-1. </w:t>
      </w:r>
      <w:r w:rsidR="00E418BA">
        <w:rPr>
          <w:rFonts w:ascii="ＭＳ Ｐゴシック" w:eastAsia="ＭＳ Ｐゴシック" w:hAnsi="ＭＳ Ｐゴシック" w:hint="eastAsia"/>
        </w:rPr>
        <w:t>グループワーク</w:t>
      </w:r>
      <w:r w:rsidR="00E418BA" w:rsidRPr="007057ED">
        <w:rPr>
          <w:rFonts w:ascii="ＭＳ Ｐゴシック" w:eastAsia="ＭＳ Ｐゴシック" w:hAnsi="ＭＳ Ｐゴシック"/>
          <w:color w:val="FF0000"/>
        </w:rPr>
        <w:t>1</w:t>
      </w:r>
      <w:r w:rsidR="00E418BA">
        <w:rPr>
          <w:rFonts w:ascii="ＭＳ Ｐゴシック" w:eastAsia="ＭＳ Ｐゴシック" w:hAnsi="ＭＳ Ｐゴシック"/>
          <w:color w:val="FF0000"/>
        </w:rPr>
        <w:t>3</w:t>
      </w:r>
      <w:r w:rsidR="00E418BA" w:rsidRPr="007057ED">
        <w:rPr>
          <w:rFonts w:ascii="ＭＳ Ｐゴシック" w:eastAsia="ＭＳ Ｐゴシック" w:hAnsi="ＭＳ Ｐゴシック"/>
          <w:color w:val="FF0000"/>
        </w:rPr>
        <w:t>:</w:t>
      </w:r>
      <w:r w:rsidR="00E418BA">
        <w:rPr>
          <w:rFonts w:ascii="ＭＳ Ｐゴシック" w:eastAsia="ＭＳ Ｐゴシック" w:hAnsi="ＭＳ Ｐゴシック"/>
          <w:color w:val="FF0000"/>
        </w:rPr>
        <w:t>05</w:t>
      </w:r>
      <w:r w:rsidR="00E418BA" w:rsidRPr="007057ED">
        <w:rPr>
          <w:rFonts w:ascii="ＭＳ Ｐゴシック" w:eastAsia="ＭＳ Ｐゴシック" w:hAnsi="ＭＳ Ｐゴシック" w:hint="eastAsia"/>
          <w:color w:val="FF0000"/>
        </w:rPr>
        <w:t>-</w:t>
      </w:r>
      <w:r w:rsidR="00E418BA" w:rsidRPr="007057ED">
        <w:rPr>
          <w:rFonts w:ascii="ＭＳ Ｐゴシック" w:eastAsia="ＭＳ Ｐゴシック" w:hAnsi="ＭＳ Ｐゴシック"/>
          <w:color w:val="FF0000"/>
        </w:rPr>
        <w:t>1</w:t>
      </w:r>
      <w:r w:rsidR="00E418BA">
        <w:rPr>
          <w:rFonts w:ascii="ＭＳ Ｐゴシック" w:eastAsia="ＭＳ Ｐゴシック" w:hAnsi="ＭＳ Ｐゴシック"/>
          <w:color w:val="FF0000"/>
        </w:rPr>
        <w:t>3</w:t>
      </w:r>
      <w:r w:rsidR="00E418BA" w:rsidRPr="007057ED">
        <w:rPr>
          <w:rFonts w:ascii="ＭＳ Ｐゴシック" w:eastAsia="ＭＳ Ｐゴシック" w:hAnsi="ＭＳ Ｐゴシック" w:hint="eastAsia"/>
          <w:color w:val="FF0000"/>
        </w:rPr>
        <w:t>:</w:t>
      </w:r>
      <w:r w:rsidR="00C535C3">
        <w:rPr>
          <w:rFonts w:ascii="ＭＳ Ｐゴシック" w:eastAsia="ＭＳ Ｐゴシック" w:hAnsi="ＭＳ Ｐゴシック"/>
          <w:color w:val="FF0000"/>
        </w:rPr>
        <w:t>30</w:t>
      </w:r>
    </w:p>
    <w:p w:rsidR="00E13265" w:rsidRDefault="00E418BA" w:rsidP="005B29A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課題：</w:t>
      </w:r>
      <w:r w:rsidR="00E13265">
        <w:rPr>
          <w:rFonts w:ascii="ＭＳ Ｐゴシック" w:eastAsia="ＭＳ Ｐゴシック" w:hAnsi="ＭＳ Ｐゴシック" w:hint="eastAsia"/>
        </w:rPr>
        <w:t>企画計画時の素案を元にして、実施段階を想定し、</w:t>
      </w:r>
      <w:r w:rsidR="00CF2FA2">
        <w:rPr>
          <w:rFonts w:ascii="ＭＳ Ｐゴシック" w:eastAsia="ＭＳ Ｐゴシック" w:hAnsi="ＭＳ Ｐゴシック" w:hint="eastAsia"/>
        </w:rPr>
        <w:t>フィールドに出て</w:t>
      </w:r>
    </w:p>
    <w:p w:rsidR="00CF2FA2" w:rsidRDefault="00CF2FA2" w:rsidP="005B29A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安全危機管理面のポイントを具体的に挙げてみる。</w:t>
      </w:r>
    </w:p>
    <w:p w:rsidR="00E418BA" w:rsidRDefault="00E418BA" w:rsidP="005B29A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・実際に戸外へ出て</w:t>
      </w:r>
      <w:r w:rsidR="00C535C3">
        <w:rPr>
          <w:rFonts w:ascii="ＭＳ Ｐゴシック" w:eastAsia="ＭＳ Ｐゴシック" w:hAnsi="ＭＳ Ｐゴシック" w:hint="eastAsia"/>
        </w:rPr>
        <w:t>、活動を想定</w:t>
      </w:r>
      <w:r w:rsidR="00C535C3">
        <w:rPr>
          <w:rFonts w:ascii="ＭＳ Ｐゴシック" w:eastAsia="ＭＳ Ｐゴシック" w:hAnsi="ＭＳ Ｐゴシック" w:hint="eastAsia"/>
        </w:rPr>
        <w:t>し</w:t>
      </w:r>
      <w:r w:rsidR="00C535C3">
        <w:rPr>
          <w:rFonts w:ascii="ＭＳ Ｐゴシック" w:eastAsia="ＭＳ Ｐゴシック" w:hAnsi="ＭＳ Ｐゴシック" w:hint="eastAsia"/>
        </w:rPr>
        <w:t>(実際に模擬集会を行う訳ではない)、</w:t>
      </w:r>
    </w:p>
    <w:p w:rsidR="00C535C3" w:rsidRDefault="00C535C3" w:rsidP="005B29A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活動の概要と安全危機管理面のポイントを</w:t>
      </w:r>
      <w:r w:rsidRPr="00E418BA">
        <w:rPr>
          <w:rFonts w:ascii="ＭＳ Ｐゴシック" w:eastAsia="ＭＳ Ｐゴシック" w:hAnsi="ＭＳ Ｐゴシック" w:hint="eastAsia"/>
        </w:rPr>
        <w:t>用紙</w:t>
      </w:r>
      <w:r>
        <w:rPr>
          <w:rFonts w:ascii="ＭＳ Ｐゴシック" w:eastAsia="ＭＳ Ｐゴシック" w:hAnsi="ＭＳ Ｐゴシック" w:hint="eastAsia"/>
        </w:rPr>
        <w:t>に記入する。(</w:t>
      </w:r>
      <w:r>
        <w:rPr>
          <w:rFonts w:ascii="ＭＳ Ｐゴシック" w:eastAsia="ＭＳ Ｐゴシック" w:hAnsi="ＭＳ Ｐゴシック"/>
        </w:rPr>
        <w:t>20</w:t>
      </w:r>
      <w:r>
        <w:rPr>
          <w:rFonts w:ascii="ＭＳ Ｐゴシック" w:eastAsia="ＭＳ Ｐゴシック" w:hAnsi="ＭＳ Ｐゴシック" w:hint="eastAsia"/>
        </w:rPr>
        <w:t>分間</w:t>
      </w:r>
      <w:r>
        <w:rPr>
          <w:rFonts w:ascii="ＭＳ Ｐゴシック" w:eastAsia="ＭＳ Ｐゴシック" w:hAnsi="ＭＳ Ｐゴシック"/>
        </w:rPr>
        <w:t>)</w:t>
      </w:r>
    </w:p>
    <w:p w:rsidR="00C535C3" w:rsidRDefault="00C535C3" w:rsidP="005B29A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・各グループで発表(5分間)</w:t>
      </w:r>
    </w:p>
    <w:p w:rsidR="00C535C3" w:rsidRPr="00C535C3" w:rsidRDefault="00C535C3" w:rsidP="005B29AF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6F3F93" w:rsidRDefault="006F3F93" w:rsidP="006F3F93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例</w:t>
      </w:r>
      <w:r w:rsidR="00E418BA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>「春</w:t>
      </w:r>
      <w:r w:rsidR="000F3D80">
        <w:rPr>
          <w:rFonts w:ascii="ＭＳ Ｐゴシック" w:eastAsia="ＭＳ Ｐゴシック" w:hAnsi="ＭＳ Ｐゴシック" w:hint="eastAsia"/>
        </w:rPr>
        <w:t>だ</w:t>
      </w:r>
      <w:r>
        <w:rPr>
          <w:rFonts w:ascii="ＭＳ Ｐゴシック" w:eastAsia="ＭＳ Ｐゴシック" w:hAnsi="ＭＳ Ｐゴシック" w:hint="eastAsia"/>
        </w:rPr>
        <w:t>、外へ出よう」</w:t>
      </w:r>
    </w:p>
    <w:p w:rsidR="006F3F93" w:rsidRDefault="006F3F93" w:rsidP="006F3F93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t>BVS</w:t>
      </w:r>
      <w:r>
        <w:rPr>
          <w:rFonts w:ascii="ＭＳ Ｐゴシック" w:eastAsia="ＭＳ Ｐゴシック" w:hAnsi="ＭＳ Ｐゴシック" w:hint="eastAsia"/>
        </w:rPr>
        <w:t>：春の花、草笛遊び</w:t>
      </w:r>
    </w:p>
    <w:p w:rsidR="006F3F93" w:rsidRDefault="006F3F93" w:rsidP="006F3F93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t>CS</w:t>
      </w:r>
      <w:r>
        <w:rPr>
          <w:rFonts w:ascii="ＭＳ Ｐゴシック" w:eastAsia="ＭＳ Ｐゴシック" w:hAnsi="ＭＳ Ｐゴシック" w:hint="eastAsia"/>
        </w:rPr>
        <w:t>：七草粥、野点体験、草餅or桜餅作り</w:t>
      </w:r>
    </w:p>
    <w:p w:rsidR="006F3F93" w:rsidRDefault="006F3F93" w:rsidP="006F3F93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t>BS</w:t>
      </w:r>
      <w:r>
        <w:rPr>
          <w:rFonts w:ascii="ＭＳ Ｐゴシック" w:eastAsia="ＭＳ Ｐゴシック" w:hAnsi="ＭＳ Ｐゴシック" w:hint="eastAsia"/>
        </w:rPr>
        <w:t>：筍ご飯、竹で器と箸を作る、竹で炊事</w:t>
      </w:r>
    </w:p>
    <w:p w:rsidR="006F3F93" w:rsidRDefault="006F3F93" w:rsidP="006F3F93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t>VS</w:t>
      </w:r>
      <w:r>
        <w:rPr>
          <w:rFonts w:ascii="ＭＳ Ｐゴシック" w:eastAsia="ＭＳ Ｐゴシック" w:hAnsi="ＭＳ Ｐゴシック" w:hint="eastAsia"/>
        </w:rPr>
        <w:t>：自転車で移動キャンプ、課題の設定</w:t>
      </w:r>
    </w:p>
    <w:p w:rsidR="000F3D80" w:rsidRPr="000B2B92" w:rsidRDefault="000F3D80" w:rsidP="000F3D80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CF2FA2" w:rsidRDefault="0024700E" w:rsidP="005B29A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 xml:space="preserve">-2. </w:t>
      </w:r>
      <w:r w:rsidR="00CF2FA2">
        <w:rPr>
          <w:rFonts w:ascii="ＭＳ Ｐゴシック" w:eastAsia="ＭＳ Ｐゴシック" w:hAnsi="ＭＳ Ｐゴシック" w:hint="eastAsia"/>
        </w:rPr>
        <w:t>要件の解説</w:t>
      </w:r>
      <w:r w:rsidR="00E418BA" w:rsidRPr="007057ED">
        <w:rPr>
          <w:rFonts w:ascii="ＭＳ Ｐゴシック" w:eastAsia="ＭＳ Ｐゴシック" w:hAnsi="ＭＳ Ｐゴシック"/>
          <w:color w:val="FF0000"/>
        </w:rPr>
        <w:t>1</w:t>
      </w:r>
      <w:r w:rsidR="00E418BA">
        <w:rPr>
          <w:rFonts w:ascii="ＭＳ Ｐゴシック" w:eastAsia="ＭＳ Ｐゴシック" w:hAnsi="ＭＳ Ｐゴシック"/>
          <w:color w:val="FF0000"/>
        </w:rPr>
        <w:t>3</w:t>
      </w:r>
      <w:r w:rsidR="00E418BA" w:rsidRPr="007057ED">
        <w:rPr>
          <w:rFonts w:ascii="ＭＳ Ｐゴシック" w:eastAsia="ＭＳ Ｐゴシック" w:hAnsi="ＭＳ Ｐゴシック"/>
          <w:color w:val="FF0000"/>
        </w:rPr>
        <w:t>:</w:t>
      </w:r>
      <w:r w:rsidR="00E418BA">
        <w:rPr>
          <w:rFonts w:ascii="ＭＳ Ｐゴシック" w:eastAsia="ＭＳ Ｐゴシック" w:hAnsi="ＭＳ Ｐゴシック"/>
          <w:color w:val="FF0000"/>
        </w:rPr>
        <w:t>30</w:t>
      </w:r>
      <w:r w:rsidR="00E418BA" w:rsidRPr="007057ED">
        <w:rPr>
          <w:rFonts w:ascii="ＭＳ Ｐゴシック" w:eastAsia="ＭＳ Ｐゴシック" w:hAnsi="ＭＳ Ｐゴシック" w:hint="eastAsia"/>
          <w:color w:val="FF0000"/>
        </w:rPr>
        <w:t>-</w:t>
      </w:r>
      <w:r w:rsidR="00E418BA" w:rsidRPr="007057ED">
        <w:rPr>
          <w:rFonts w:ascii="ＭＳ Ｐゴシック" w:eastAsia="ＭＳ Ｐゴシック" w:hAnsi="ＭＳ Ｐゴシック"/>
          <w:color w:val="FF0000"/>
        </w:rPr>
        <w:t>1</w:t>
      </w:r>
      <w:r w:rsidR="00E418BA">
        <w:rPr>
          <w:rFonts w:ascii="ＭＳ Ｐゴシック" w:eastAsia="ＭＳ Ｐゴシック" w:hAnsi="ＭＳ Ｐゴシック"/>
          <w:color w:val="FF0000"/>
        </w:rPr>
        <w:t>3</w:t>
      </w:r>
      <w:r w:rsidR="00E418BA" w:rsidRPr="007057ED">
        <w:rPr>
          <w:rFonts w:ascii="ＭＳ Ｐゴシック" w:eastAsia="ＭＳ Ｐゴシック" w:hAnsi="ＭＳ Ｐゴシック"/>
          <w:color w:val="FF0000"/>
        </w:rPr>
        <w:t>:</w:t>
      </w:r>
      <w:r w:rsidR="00E418BA">
        <w:rPr>
          <w:rFonts w:ascii="ＭＳ Ｐゴシック" w:eastAsia="ＭＳ Ｐゴシック" w:hAnsi="ＭＳ Ｐゴシック"/>
          <w:color w:val="FF0000"/>
        </w:rPr>
        <w:t>45</w:t>
      </w:r>
    </w:p>
    <w:p w:rsidR="0024700E" w:rsidRDefault="0024700E" w:rsidP="0023685C">
      <w:pPr>
        <w:ind w:rightChars="1128" w:right="2369"/>
        <w:rPr>
          <w:rFonts w:ascii="ＭＳ Ｐゴシック" w:eastAsia="ＭＳ Ｐゴシック" w:hAnsi="ＭＳ Ｐゴシック"/>
        </w:rPr>
      </w:pPr>
    </w:p>
    <w:p w:rsidR="0024700E" w:rsidRDefault="0024700E" w:rsidP="0023685C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t>2-2-1</w:t>
      </w:r>
      <w:r w:rsidR="0023685C" w:rsidRPr="0023685C">
        <w:rPr>
          <w:rFonts w:ascii="ＭＳ Ｐゴシック" w:eastAsia="ＭＳ Ｐゴシック" w:hAnsi="ＭＳ Ｐゴシック"/>
        </w:rPr>
        <w:t xml:space="preserve">. </w:t>
      </w:r>
      <w:r w:rsidR="00C535C3">
        <w:rPr>
          <w:rFonts w:ascii="ＭＳ Ｐゴシック" w:eastAsia="ＭＳ Ｐゴシック" w:hAnsi="ＭＳ Ｐゴシック" w:hint="eastAsia"/>
        </w:rPr>
        <w:t>実施段階でのチェックポイント：</w:t>
      </w:r>
      <w:r w:rsidR="0023685C" w:rsidRPr="0023685C">
        <w:rPr>
          <w:rFonts w:ascii="ＭＳ Ｐゴシック" w:eastAsia="ＭＳ Ｐゴシック" w:hAnsi="ＭＳ Ｐゴシック"/>
        </w:rPr>
        <w:t>安全管理の</w:t>
      </w:r>
      <w:r>
        <w:rPr>
          <w:rFonts w:ascii="ＭＳ Ｐゴシック" w:eastAsia="ＭＳ Ｐゴシック" w:hAnsi="ＭＳ Ｐゴシック" w:hint="eastAsia"/>
        </w:rPr>
        <w:t>三</w:t>
      </w:r>
      <w:r w:rsidR="0023685C" w:rsidRPr="0023685C">
        <w:rPr>
          <w:rFonts w:ascii="ＭＳ Ｐゴシック" w:eastAsia="ＭＳ Ｐゴシック" w:hAnsi="ＭＳ Ｐゴシック"/>
        </w:rPr>
        <w:t>大要素</w:t>
      </w:r>
      <w:r w:rsidR="00E13265" w:rsidRPr="0023685C">
        <w:rPr>
          <w:rFonts w:ascii="ＭＳ Ｐゴシック" w:eastAsia="ＭＳ Ｐゴシック" w:hAnsi="ＭＳ Ｐゴシック"/>
        </w:rPr>
        <w:t>（</w:t>
      </w:r>
      <w:r w:rsidR="00E13265">
        <w:rPr>
          <w:rFonts w:ascii="ＭＳ Ｐゴシック" w:eastAsia="ＭＳ Ｐゴシック" w:hAnsi="ＭＳ Ｐゴシック"/>
        </w:rPr>
        <w:t>HB p2</w:t>
      </w:r>
      <w:r w:rsidR="00E13265">
        <w:rPr>
          <w:rFonts w:ascii="ＭＳ Ｐゴシック" w:eastAsia="ＭＳ Ｐゴシック" w:hAnsi="ＭＳ Ｐゴシック"/>
        </w:rPr>
        <w:t>4</w:t>
      </w:r>
      <w:r w:rsidR="00E13265" w:rsidRPr="0023685C">
        <w:rPr>
          <w:rFonts w:ascii="ＭＳ Ｐゴシック" w:eastAsia="ＭＳ Ｐゴシック" w:hAnsi="ＭＳ Ｐゴシック" w:hint="eastAsia"/>
        </w:rPr>
        <w:t>）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/>
        </w:rPr>
        <w:t>①フィールド</w:t>
      </w:r>
    </w:p>
    <w:p w:rsidR="0023685C" w:rsidRPr="0023685C" w:rsidRDefault="0024700E" w:rsidP="0023685C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3685C" w:rsidRPr="0023685C">
        <w:rPr>
          <w:rFonts w:ascii="ＭＳ Ｐゴシック" w:eastAsia="ＭＳ Ｐゴシック" w:hAnsi="ＭＳ Ｐゴシック" w:hint="eastAsia"/>
        </w:rPr>
        <w:t>気象状況の把握</w:t>
      </w:r>
    </w:p>
    <w:p w:rsidR="0023685C" w:rsidRPr="0023685C" w:rsidRDefault="0024700E" w:rsidP="0023685C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3685C" w:rsidRPr="0023685C">
        <w:rPr>
          <w:rFonts w:ascii="ＭＳ Ｐゴシック" w:eastAsia="ＭＳ Ｐゴシック" w:hAnsi="ＭＳ Ｐゴシック" w:hint="eastAsia"/>
        </w:rPr>
        <w:t>危険個所の再確認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・用具や装備の確認</w:t>
      </w:r>
    </w:p>
    <w:p w:rsid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・夜間の際の安全管理</w:t>
      </w:r>
    </w:p>
    <w:p w:rsidR="00100AC9" w:rsidRPr="00100AC9" w:rsidRDefault="00100AC9" w:rsidP="00100AC9">
      <w:pPr>
        <w:ind w:rightChars="17" w:right="36"/>
        <w:rPr>
          <w:rFonts w:ascii="ＭＳ Ｐゴシック" w:eastAsia="ＭＳ Ｐゴシック" w:hAnsi="ＭＳ Ｐゴシック" w:hint="eastAsia"/>
        </w:rPr>
      </w:pPr>
      <w:r w:rsidRPr="00100AC9">
        <w:rPr>
          <w:rFonts w:ascii="ＭＳ Ｐゴシック" w:eastAsia="ＭＳ Ｐゴシック" w:hAnsi="ＭＳ Ｐゴシック" w:hint="eastAsia"/>
        </w:rPr>
        <w:t>※移動も含む</w:t>
      </w:r>
    </w:p>
    <w:p w:rsidR="00100AC9" w:rsidRDefault="00100AC9" w:rsidP="0023685C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②スカウト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・人数の確認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・スカウトの健康管理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lastRenderedPageBreak/>
        <w:t>・弱者への配慮</w:t>
      </w:r>
    </w:p>
    <w:p w:rsid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・心の安全</w:t>
      </w:r>
    </w:p>
    <w:p w:rsidR="00100AC9" w:rsidRPr="0023685C" w:rsidRDefault="00100AC9" w:rsidP="0023685C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③指導者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・役割分担と分担役務の理解、そしてコミュニケーション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・指導者自身の安全と健康管理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・万が一の想定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・指導者はスカウトから目を離さないこと</w:t>
      </w:r>
    </w:p>
    <w:p w:rsidR="0024700E" w:rsidRDefault="0024700E" w:rsidP="0023685C">
      <w:pPr>
        <w:ind w:rightChars="1128" w:right="2369"/>
        <w:rPr>
          <w:rFonts w:ascii="ＭＳ Ｐゴシック" w:eastAsia="ＭＳ Ｐゴシック" w:hAnsi="ＭＳ Ｐゴシック"/>
        </w:rPr>
      </w:pPr>
    </w:p>
    <w:p w:rsidR="0024700E" w:rsidRPr="0023685C" w:rsidRDefault="0024700E" w:rsidP="0023685C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t>2-2-</w:t>
      </w:r>
      <w:r w:rsidR="0023685C" w:rsidRPr="0023685C">
        <w:rPr>
          <w:rFonts w:ascii="ＭＳ Ｐゴシック" w:eastAsia="ＭＳ Ｐゴシック" w:hAnsi="ＭＳ Ｐゴシック"/>
        </w:rPr>
        <w:t>2. 活動前のポイント</w:t>
      </w:r>
    </w:p>
    <w:p w:rsid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/>
        </w:rPr>
        <w:t>・安全管理の取り組みを説明</w:t>
      </w:r>
      <w:r w:rsidR="00C535C3" w:rsidRPr="0023685C">
        <w:rPr>
          <w:rFonts w:ascii="ＭＳ Ｐゴシック" w:eastAsia="ＭＳ Ｐゴシック" w:hAnsi="ＭＳ Ｐゴシック"/>
        </w:rPr>
        <w:t>（</w:t>
      </w:r>
      <w:r w:rsidR="00C535C3">
        <w:rPr>
          <w:rFonts w:ascii="ＭＳ Ｐゴシック" w:eastAsia="ＭＳ Ｐゴシック" w:hAnsi="ＭＳ Ｐゴシック"/>
        </w:rPr>
        <w:t>HB p25</w:t>
      </w:r>
      <w:r w:rsidR="00C535C3" w:rsidRPr="0023685C">
        <w:rPr>
          <w:rFonts w:ascii="ＭＳ Ｐゴシック" w:eastAsia="ＭＳ Ｐゴシック" w:hAnsi="ＭＳ Ｐゴシック"/>
        </w:rPr>
        <w:t>）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・安全ミーティングの実施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・現地緊急時連絡先・連絡手段の確認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・現地と団本部との連絡体制の確認</w:t>
      </w:r>
    </w:p>
    <w:p w:rsidR="0024700E" w:rsidRDefault="0024700E" w:rsidP="0023685C">
      <w:pPr>
        <w:ind w:rightChars="1128" w:right="2369"/>
        <w:rPr>
          <w:rFonts w:ascii="ＭＳ Ｐゴシック" w:eastAsia="ＭＳ Ｐゴシック" w:hAnsi="ＭＳ Ｐゴシック"/>
        </w:rPr>
      </w:pPr>
    </w:p>
    <w:p w:rsidR="0023685C" w:rsidRPr="0023685C" w:rsidRDefault="0024700E" w:rsidP="0023685C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2-2-</w:t>
      </w:r>
      <w:r w:rsidR="0023685C" w:rsidRPr="0023685C">
        <w:rPr>
          <w:rFonts w:ascii="ＭＳ Ｐゴシック" w:eastAsia="ＭＳ Ｐゴシック" w:hAnsi="ＭＳ Ｐゴシック"/>
        </w:rPr>
        <w:t>3.</w:t>
      </w:r>
      <w:r>
        <w:rPr>
          <w:rFonts w:ascii="ＭＳ Ｐゴシック" w:eastAsia="ＭＳ Ｐゴシック" w:hAnsi="ＭＳ Ｐゴシック"/>
        </w:rPr>
        <w:t xml:space="preserve"> </w:t>
      </w:r>
      <w:r w:rsidR="0023685C" w:rsidRPr="0023685C">
        <w:rPr>
          <w:rFonts w:ascii="ＭＳ Ｐゴシック" w:eastAsia="ＭＳ Ｐゴシック" w:hAnsi="ＭＳ Ｐゴシック"/>
        </w:rPr>
        <w:t>活動中のポイント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/>
        </w:rPr>
        <w:t>・安全管理の取り組みを説明</w:t>
      </w:r>
      <w:r w:rsidR="00C535C3" w:rsidRPr="0023685C">
        <w:rPr>
          <w:rFonts w:ascii="ＭＳ Ｐゴシック" w:eastAsia="ＭＳ Ｐゴシック" w:hAnsi="ＭＳ Ｐゴシック"/>
        </w:rPr>
        <w:t>（</w:t>
      </w:r>
      <w:r w:rsidR="00C535C3">
        <w:rPr>
          <w:rFonts w:ascii="ＭＳ Ｐゴシック" w:eastAsia="ＭＳ Ｐゴシック" w:hAnsi="ＭＳ Ｐゴシック"/>
        </w:rPr>
        <w:t>HB p25</w:t>
      </w:r>
      <w:r w:rsidR="00C535C3" w:rsidRPr="0023685C">
        <w:rPr>
          <w:rFonts w:ascii="ＭＳ Ｐゴシック" w:eastAsia="ＭＳ Ｐゴシック" w:hAnsi="ＭＳ Ｐゴシック"/>
        </w:rPr>
        <w:t>）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・救急箱、ファーストエイドの携行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・点検</w:t>
      </w:r>
    </w:p>
    <w:p w:rsidR="0024700E" w:rsidRDefault="0024700E" w:rsidP="0023685C">
      <w:pPr>
        <w:ind w:rightChars="1128" w:right="2369"/>
        <w:rPr>
          <w:rFonts w:ascii="ＭＳ Ｐゴシック" w:eastAsia="ＭＳ Ｐゴシック" w:hAnsi="ＭＳ Ｐゴシック"/>
        </w:rPr>
      </w:pPr>
    </w:p>
    <w:p w:rsidR="0024700E" w:rsidRPr="0023685C" w:rsidRDefault="0024700E" w:rsidP="0023685C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>-2-</w:t>
      </w:r>
      <w:r w:rsidR="0023685C" w:rsidRPr="0023685C">
        <w:rPr>
          <w:rFonts w:ascii="ＭＳ Ｐゴシック" w:eastAsia="ＭＳ Ｐゴシック" w:hAnsi="ＭＳ Ｐゴシック" w:hint="eastAsia"/>
        </w:rPr>
        <w:t>４</w:t>
      </w:r>
      <w:r w:rsidR="0023685C" w:rsidRPr="0023685C">
        <w:rPr>
          <w:rFonts w:ascii="ＭＳ Ｐゴシック" w:eastAsia="ＭＳ Ｐゴシック" w:hAnsi="ＭＳ Ｐゴシック"/>
        </w:rPr>
        <w:t>.</w:t>
      </w:r>
      <w:r>
        <w:rPr>
          <w:rFonts w:ascii="ＭＳ Ｐゴシック" w:eastAsia="ＭＳ Ｐゴシック" w:hAnsi="ＭＳ Ｐゴシック"/>
        </w:rPr>
        <w:t xml:space="preserve"> </w:t>
      </w:r>
      <w:r w:rsidR="0023685C" w:rsidRPr="0023685C">
        <w:rPr>
          <w:rFonts w:ascii="ＭＳ Ｐゴシック" w:eastAsia="ＭＳ Ｐゴシック" w:hAnsi="ＭＳ Ｐゴシック"/>
        </w:rPr>
        <w:t>健康衛生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/>
        </w:rPr>
        <w:t>①健康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・健康状況を把握</w:t>
      </w:r>
      <w:bookmarkStart w:id="0" w:name="_GoBack"/>
      <w:bookmarkEnd w:id="0"/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・健康を維持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・キャンプ日程表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②衛生</w:t>
      </w:r>
    </w:p>
    <w:p w:rsidR="0023685C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>・衛生管理</w:t>
      </w:r>
    </w:p>
    <w:p w:rsidR="0024700E" w:rsidRDefault="0024700E" w:rsidP="0023685C">
      <w:pPr>
        <w:ind w:rightChars="1128" w:right="2369"/>
        <w:rPr>
          <w:rFonts w:ascii="ＭＳ Ｐゴシック" w:eastAsia="ＭＳ Ｐゴシック" w:hAnsi="ＭＳ Ｐゴシック"/>
        </w:rPr>
      </w:pPr>
    </w:p>
    <w:p w:rsidR="0024700E" w:rsidRPr="0023685C" w:rsidRDefault="0024700E" w:rsidP="0023685C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>-2-5</w:t>
      </w:r>
      <w:r w:rsidR="0023685C" w:rsidRPr="0023685C">
        <w:rPr>
          <w:rFonts w:ascii="ＭＳ Ｐゴシック" w:eastAsia="ＭＳ Ｐゴシック" w:hAnsi="ＭＳ Ｐゴシック"/>
        </w:rPr>
        <w:t>.</w:t>
      </w:r>
      <w:r>
        <w:rPr>
          <w:rFonts w:ascii="ＭＳ Ｐゴシック" w:eastAsia="ＭＳ Ｐゴシック" w:hAnsi="ＭＳ Ｐゴシック"/>
        </w:rPr>
        <w:t xml:space="preserve"> </w:t>
      </w:r>
      <w:r w:rsidR="0023685C" w:rsidRPr="0023685C">
        <w:rPr>
          <w:rFonts w:ascii="ＭＳ Ｐゴシック" w:eastAsia="ＭＳ Ｐゴシック" w:hAnsi="ＭＳ Ｐゴシック"/>
        </w:rPr>
        <w:t>フィールド、アクテビティ別の管理</w:t>
      </w:r>
    </w:p>
    <w:p w:rsidR="00205EE1" w:rsidRPr="006900BF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/>
        </w:rPr>
        <w:t>※詳しくは安全危機管理トレーニングで行う。ここでは要旨だけ</w:t>
      </w:r>
    </w:p>
    <w:p w:rsidR="00E13265" w:rsidRDefault="00E13265" w:rsidP="00C535C3">
      <w:pPr>
        <w:ind w:rightChars="1128" w:right="2369"/>
        <w:rPr>
          <w:rFonts w:ascii="ＭＳ Ｐゴシック" w:eastAsia="ＭＳ Ｐゴシック" w:hAnsi="ＭＳ Ｐゴシック"/>
        </w:rPr>
      </w:pPr>
    </w:p>
    <w:p w:rsidR="00E506E3" w:rsidRDefault="00E506E3" w:rsidP="00C535C3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 xml:space="preserve">-2-6. </w:t>
      </w:r>
      <w:r>
        <w:rPr>
          <w:rFonts w:ascii="ＭＳ Ｐゴシック" w:eastAsia="ＭＳ Ｐゴシック" w:hAnsi="ＭＳ Ｐゴシック" w:hint="eastAsia"/>
        </w:rPr>
        <w:t>その他、補足</w:t>
      </w:r>
    </w:p>
    <w:p w:rsidR="00C535C3" w:rsidRPr="000B2B92" w:rsidRDefault="00C535C3" w:rsidP="00C535C3">
      <w:pPr>
        <w:ind w:rightChars="1128" w:right="2369"/>
        <w:rPr>
          <w:rFonts w:ascii="ＭＳ Ｐゴシック" w:eastAsia="ＭＳ Ｐゴシック" w:hAnsi="ＭＳ Ｐゴシック"/>
        </w:rPr>
      </w:pPr>
      <w:r w:rsidRPr="000B2B92">
        <w:rPr>
          <w:rFonts w:ascii="ＭＳ Ｐゴシック" w:eastAsia="ＭＳ Ｐゴシック" w:hAnsi="ＭＳ Ｐゴシック" w:hint="eastAsia"/>
        </w:rPr>
        <w:t>・説明をする力</w:t>
      </w:r>
      <w:r w:rsidR="00E506E3">
        <w:rPr>
          <w:rFonts w:ascii="ＭＳ Ｐゴシック" w:eastAsia="ＭＳ Ｐゴシック" w:hAnsi="ＭＳ Ｐゴシック" w:hint="eastAsia"/>
        </w:rPr>
        <w:t>：</w:t>
      </w:r>
      <w:r w:rsidRPr="000B2B92">
        <w:rPr>
          <w:rFonts w:ascii="ＭＳ Ｐゴシック" w:eastAsia="ＭＳ Ｐゴシック" w:hAnsi="ＭＳ Ｐゴシック" w:hint="eastAsia"/>
        </w:rPr>
        <w:t>特に子供達に対して</w:t>
      </w:r>
    </w:p>
    <w:p w:rsidR="00C535C3" w:rsidRPr="000B2B92" w:rsidRDefault="00C535C3" w:rsidP="00C535C3">
      <w:pPr>
        <w:ind w:rightChars="1128" w:right="2369"/>
        <w:rPr>
          <w:rFonts w:ascii="ＭＳ Ｐゴシック" w:eastAsia="ＭＳ Ｐゴシック" w:hAnsi="ＭＳ Ｐゴシック"/>
        </w:rPr>
      </w:pPr>
      <w:r w:rsidRPr="000B2B92">
        <w:rPr>
          <w:rFonts w:ascii="ＭＳ Ｐゴシック" w:eastAsia="ＭＳ Ｐゴシック" w:hAnsi="ＭＳ Ｐゴシック" w:hint="eastAsia"/>
        </w:rPr>
        <w:t>・みんなで協力する、皆の目で確認する</w:t>
      </w:r>
    </w:p>
    <w:p w:rsidR="00C535C3" w:rsidRDefault="00C535C3" w:rsidP="00C535C3">
      <w:pPr>
        <w:ind w:rightChars="1128" w:right="2369"/>
        <w:rPr>
          <w:rFonts w:ascii="ＭＳ Ｐゴシック" w:eastAsia="ＭＳ Ｐゴシック" w:hAnsi="ＭＳ Ｐゴシック"/>
        </w:rPr>
      </w:pPr>
      <w:r w:rsidRPr="000B2B92">
        <w:rPr>
          <w:rFonts w:ascii="ＭＳ Ｐゴシック" w:eastAsia="ＭＳ Ｐゴシック" w:hAnsi="ＭＳ Ｐゴシック" w:hint="eastAsia"/>
        </w:rPr>
        <w:t>・安全と危険は紙一重：ワクワクドキドキはキワの部分</w:t>
      </w:r>
    </w:p>
    <w:p w:rsidR="00C535C3" w:rsidRPr="000F3D80" w:rsidRDefault="00C535C3" w:rsidP="00C535C3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0F3D80">
        <w:rPr>
          <w:rFonts w:ascii="ＭＳ Ｐゴシック" w:eastAsia="ＭＳ Ｐゴシック" w:hAnsi="ＭＳ Ｐゴシック" w:hint="eastAsia"/>
        </w:rPr>
        <w:t>年齢に応じた声かけ</w:t>
      </w:r>
      <w:r w:rsidR="00E506E3">
        <w:rPr>
          <w:rFonts w:ascii="ＭＳ Ｐゴシック" w:eastAsia="ＭＳ Ｐゴシック" w:hAnsi="ＭＳ Ｐゴシック" w:hint="eastAsia"/>
        </w:rPr>
        <w:t>：</w:t>
      </w:r>
      <w:r w:rsidRPr="000F3D80">
        <w:rPr>
          <w:rFonts w:ascii="ＭＳ Ｐゴシック" w:eastAsia="ＭＳ Ｐゴシック" w:hAnsi="ＭＳ Ｐゴシック" w:hint="eastAsia"/>
        </w:rPr>
        <w:t>言わないのも手</w:t>
      </w:r>
    </w:p>
    <w:p w:rsidR="00C535C3" w:rsidRPr="000F3D80" w:rsidRDefault="00E506E3" w:rsidP="00C535C3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C535C3" w:rsidRPr="000F3D80">
        <w:rPr>
          <w:rFonts w:ascii="ＭＳ Ｐゴシック" w:eastAsia="ＭＳ Ｐゴシック" w:hAnsi="ＭＳ Ｐゴシック" w:hint="eastAsia"/>
        </w:rPr>
        <w:t>スカウトのみでなく保護者</w:t>
      </w:r>
      <w:r w:rsidR="00C535C3" w:rsidRPr="000F3D80">
        <w:rPr>
          <w:rFonts w:ascii="ＭＳ Ｐゴシック" w:eastAsia="ＭＳ Ｐゴシック" w:hAnsi="ＭＳ Ｐゴシック"/>
        </w:rPr>
        <w:t>/指導者/団委員の怪我も</w:t>
      </w:r>
      <w:r>
        <w:rPr>
          <w:rFonts w:ascii="ＭＳ Ｐゴシック" w:eastAsia="ＭＳ Ｐゴシック" w:hAnsi="ＭＳ Ｐゴシック" w:hint="eastAsia"/>
        </w:rPr>
        <w:t>想定</w:t>
      </w:r>
    </w:p>
    <w:p w:rsidR="00C535C3" w:rsidRDefault="00E506E3" w:rsidP="00C535C3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C535C3" w:rsidRPr="000F3D80">
        <w:rPr>
          <w:rFonts w:ascii="ＭＳ Ｐゴシック" w:eastAsia="ＭＳ Ｐゴシック" w:hAnsi="ＭＳ Ｐゴシック" w:hint="eastAsia"/>
        </w:rPr>
        <w:t>保護者との会話</w:t>
      </w:r>
      <w:r w:rsidR="00C535C3" w:rsidRPr="000F3D80">
        <w:rPr>
          <w:rFonts w:ascii="ＭＳ Ｐゴシック" w:eastAsia="ＭＳ Ｐゴシック" w:hAnsi="ＭＳ Ｐゴシック"/>
        </w:rPr>
        <w:t>(子供のくせ、かぶれ易さ、</w:t>
      </w:r>
      <w:r>
        <w:rPr>
          <w:rFonts w:ascii="ＭＳ Ｐゴシック" w:eastAsia="ＭＳ Ｐゴシック" w:hAnsi="ＭＳ Ｐゴシック" w:hint="eastAsia"/>
        </w:rPr>
        <w:t>アレルギー、</w:t>
      </w:r>
      <w:r w:rsidR="00C535C3" w:rsidRPr="000F3D80">
        <w:rPr>
          <w:rFonts w:ascii="ＭＳ Ｐゴシック" w:eastAsia="ＭＳ Ｐゴシック" w:hAnsi="ＭＳ Ｐゴシック"/>
        </w:rPr>
        <w:t>等)</w:t>
      </w:r>
    </w:p>
    <w:p w:rsidR="00C535C3" w:rsidRPr="00C535C3" w:rsidRDefault="00C535C3" w:rsidP="00037E52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E418BA" w:rsidRDefault="00E418BA" w:rsidP="00E418BA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 xml:space="preserve">-3. </w:t>
      </w:r>
      <w:r>
        <w:rPr>
          <w:rFonts w:ascii="ＭＳ Ｐゴシック" w:eastAsia="ＭＳ Ｐゴシック" w:hAnsi="ＭＳ Ｐゴシック" w:hint="eastAsia"/>
        </w:rPr>
        <w:t>フィードバック</w:t>
      </w:r>
      <w:r w:rsidRPr="007057ED">
        <w:rPr>
          <w:rFonts w:ascii="ＭＳ Ｐゴシック" w:eastAsia="ＭＳ Ｐゴシック" w:hAnsi="ＭＳ Ｐゴシック"/>
          <w:color w:val="FF0000"/>
        </w:rPr>
        <w:t>1</w:t>
      </w:r>
      <w:r>
        <w:rPr>
          <w:rFonts w:ascii="ＭＳ Ｐゴシック" w:eastAsia="ＭＳ Ｐゴシック" w:hAnsi="ＭＳ Ｐゴシック"/>
          <w:color w:val="FF0000"/>
        </w:rPr>
        <w:t>3</w:t>
      </w:r>
      <w:r w:rsidRPr="007057ED">
        <w:rPr>
          <w:rFonts w:ascii="ＭＳ Ｐゴシック" w:eastAsia="ＭＳ Ｐゴシック" w:hAnsi="ＭＳ Ｐゴシック"/>
          <w:color w:val="FF0000"/>
        </w:rPr>
        <w:t>:</w:t>
      </w:r>
      <w:r>
        <w:rPr>
          <w:rFonts w:ascii="ＭＳ Ｐゴシック" w:eastAsia="ＭＳ Ｐゴシック" w:hAnsi="ＭＳ Ｐゴシック"/>
          <w:color w:val="FF0000"/>
        </w:rPr>
        <w:t>45</w:t>
      </w:r>
      <w:r w:rsidRPr="007057ED">
        <w:rPr>
          <w:rFonts w:ascii="ＭＳ Ｐゴシック" w:eastAsia="ＭＳ Ｐゴシック" w:hAnsi="ＭＳ Ｐゴシック" w:hint="eastAsia"/>
          <w:color w:val="FF0000"/>
        </w:rPr>
        <w:t>-</w:t>
      </w:r>
      <w:r w:rsidRPr="007057ED">
        <w:rPr>
          <w:rFonts w:ascii="ＭＳ Ｐゴシック" w:eastAsia="ＭＳ Ｐゴシック" w:hAnsi="ＭＳ Ｐゴシック"/>
          <w:color w:val="FF0000"/>
        </w:rPr>
        <w:t>1</w:t>
      </w:r>
      <w:r>
        <w:rPr>
          <w:rFonts w:ascii="ＭＳ Ｐゴシック" w:eastAsia="ＭＳ Ｐゴシック" w:hAnsi="ＭＳ Ｐゴシック"/>
          <w:color w:val="FF0000"/>
        </w:rPr>
        <w:t>4</w:t>
      </w:r>
      <w:r w:rsidRPr="007057ED">
        <w:rPr>
          <w:rFonts w:ascii="ＭＳ Ｐゴシック" w:eastAsia="ＭＳ Ｐゴシック" w:hAnsi="ＭＳ Ｐゴシック"/>
          <w:color w:val="FF0000"/>
        </w:rPr>
        <w:t>:</w:t>
      </w:r>
      <w:r>
        <w:rPr>
          <w:rFonts w:ascii="ＭＳ Ｐゴシック" w:eastAsia="ＭＳ Ｐゴシック" w:hAnsi="ＭＳ Ｐゴシック"/>
          <w:color w:val="FF0000"/>
        </w:rPr>
        <w:t>00</w:t>
      </w:r>
    </w:p>
    <w:p w:rsidR="00E506E3" w:rsidRPr="0023685C" w:rsidRDefault="00E506E3" w:rsidP="00E506E3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t>HB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>p28,29,30</w:t>
      </w:r>
      <w:r>
        <w:rPr>
          <w:rFonts w:ascii="ＭＳ Ｐゴシック" w:eastAsia="ＭＳ Ｐゴシック" w:hAnsi="ＭＳ Ｐゴシック" w:hint="eastAsia"/>
        </w:rPr>
        <w:t>を配布</w:t>
      </w:r>
      <w:r>
        <w:rPr>
          <w:rFonts w:ascii="ＭＳ Ｐゴシック" w:eastAsia="ＭＳ Ｐゴシック" w:hAnsi="ＭＳ Ｐゴシック" w:hint="eastAsia"/>
        </w:rPr>
        <w:t>。</w:t>
      </w:r>
    </w:p>
    <w:p w:rsidR="00E506E3" w:rsidRDefault="00E506E3" w:rsidP="00E418BA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・解説のあった要件や</w:t>
      </w:r>
      <w:r>
        <w:rPr>
          <w:rFonts w:ascii="ＭＳ Ｐゴシック" w:eastAsia="ＭＳ Ｐゴシック" w:hAnsi="ＭＳ Ｐゴシック"/>
        </w:rPr>
        <w:t>HB</w:t>
      </w:r>
      <w:r>
        <w:rPr>
          <w:rFonts w:ascii="ＭＳ Ｐゴシック" w:eastAsia="ＭＳ Ｐゴシック" w:hAnsi="ＭＳ Ｐゴシック" w:hint="eastAsia"/>
        </w:rPr>
        <w:t>を参考に、</w:t>
      </w:r>
      <w:r w:rsidR="00E418BA">
        <w:rPr>
          <w:rFonts w:ascii="ＭＳ Ｐゴシック" w:eastAsia="ＭＳ Ｐゴシック" w:hAnsi="ＭＳ Ｐゴシック" w:hint="eastAsia"/>
        </w:rPr>
        <w:t>欠けてい</w:t>
      </w:r>
      <w:r>
        <w:rPr>
          <w:rFonts w:ascii="ＭＳ Ｐゴシック" w:eastAsia="ＭＳ Ｐゴシック" w:hAnsi="ＭＳ Ｐゴシック" w:hint="eastAsia"/>
        </w:rPr>
        <w:t>た</w:t>
      </w:r>
      <w:r w:rsidR="00E418BA">
        <w:rPr>
          <w:rFonts w:ascii="ＭＳ Ｐゴシック" w:eastAsia="ＭＳ Ｐゴシック" w:hAnsi="ＭＳ Ｐゴシック" w:hint="eastAsia"/>
        </w:rPr>
        <w:t>ポイント、補足すべきポイント</w:t>
      </w:r>
    </w:p>
    <w:p w:rsidR="00E418BA" w:rsidRDefault="00E506E3" w:rsidP="00E418BA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E418BA">
        <w:rPr>
          <w:rFonts w:ascii="ＭＳ Ｐゴシック" w:eastAsia="ＭＳ Ｐゴシック" w:hAnsi="ＭＳ Ｐゴシック" w:hint="eastAsia"/>
        </w:rPr>
        <w:t>について、グループ内で確認、討議。</w:t>
      </w:r>
    </w:p>
    <w:p w:rsidR="00E418BA" w:rsidRDefault="00E506E3" w:rsidP="00E418BA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418BA">
        <w:rPr>
          <w:rFonts w:ascii="ＭＳ Ｐゴシック" w:eastAsia="ＭＳ Ｐゴシック" w:hAnsi="ＭＳ Ｐゴシック" w:hint="eastAsia"/>
        </w:rPr>
        <w:t>必要に応じフィールドを再確認しても良い。</w:t>
      </w:r>
    </w:p>
    <w:p w:rsidR="00E418BA" w:rsidRPr="00205EE1" w:rsidRDefault="00E418BA" w:rsidP="00037E52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037E52" w:rsidRPr="001D7699" w:rsidRDefault="00037E52" w:rsidP="00037E52">
      <w:pPr>
        <w:ind w:rightChars="1128" w:right="2369"/>
        <w:rPr>
          <w:rFonts w:ascii="ＭＳ Ｐゴシック" w:eastAsia="ＭＳ Ｐゴシック" w:hAnsi="ＭＳ Ｐゴシック"/>
          <w:b/>
        </w:rPr>
      </w:pPr>
      <w:r w:rsidRPr="001D7699">
        <w:rPr>
          <w:rFonts w:ascii="ＭＳ Ｐゴシック" w:eastAsia="ＭＳ Ｐゴシック" w:hAnsi="ＭＳ Ｐゴシック"/>
          <w:b/>
        </w:rPr>
        <w:t xml:space="preserve">3. </w:t>
      </w:r>
      <w:r w:rsidR="005B29AF" w:rsidRPr="005B29AF">
        <w:rPr>
          <w:rFonts w:ascii="ＭＳ Ｐゴシック" w:eastAsia="ＭＳ Ｐゴシック" w:hAnsi="ＭＳ Ｐゴシック" w:hint="eastAsia"/>
          <w:b/>
        </w:rPr>
        <w:t>セッションのまとめと確認事項</w:t>
      </w:r>
      <w:r w:rsidR="005B29AF">
        <w:rPr>
          <w:rFonts w:ascii="ＭＳ Ｐゴシック" w:eastAsia="ＭＳ Ｐゴシック" w:hAnsi="ＭＳ Ｐゴシック" w:hint="eastAsia"/>
          <w:b/>
        </w:rPr>
        <w:t xml:space="preserve"> </w:t>
      </w:r>
      <w:r w:rsidR="003C48F9">
        <w:rPr>
          <w:rFonts w:ascii="ＭＳ Ｐゴシック" w:eastAsia="ＭＳ Ｐゴシック" w:hAnsi="ＭＳ Ｐゴシック" w:hint="eastAsia"/>
          <w:b/>
        </w:rPr>
        <w:t>[</w:t>
      </w:r>
      <w:r w:rsidRPr="001D7699">
        <w:rPr>
          <w:rFonts w:ascii="ＭＳ Ｐゴシック" w:eastAsia="ＭＳ Ｐゴシック" w:hAnsi="ＭＳ Ｐゴシック"/>
          <w:b/>
        </w:rPr>
        <w:t>5分</w:t>
      </w:r>
      <w:r w:rsidR="003C48F9">
        <w:rPr>
          <w:rFonts w:ascii="ＭＳ Ｐゴシック" w:eastAsia="ＭＳ Ｐゴシック" w:hAnsi="ＭＳ Ｐゴシック" w:hint="eastAsia"/>
          <w:b/>
        </w:rPr>
        <w:t>]</w:t>
      </w:r>
      <w:r w:rsidR="007057ED">
        <w:rPr>
          <w:rFonts w:ascii="ＭＳ Ｐゴシック" w:eastAsia="ＭＳ Ｐゴシック" w:hAnsi="ＭＳ Ｐゴシック"/>
        </w:rPr>
        <w:t xml:space="preserve"> </w:t>
      </w:r>
      <w:r w:rsidR="007057ED" w:rsidRPr="007057ED">
        <w:rPr>
          <w:rFonts w:ascii="ＭＳ Ｐゴシック" w:eastAsia="ＭＳ Ｐゴシック" w:hAnsi="ＭＳ Ｐゴシック"/>
          <w:color w:val="FF0000"/>
        </w:rPr>
        <w:t>1</w:t>
      </w:r>
      <w:r w:rsidR="00853D1B">
        <w:rPr>
          <w:rFonts w:ascii="ＭＳ Ｐゴシック" w:eastAsia="ＭＳ Ｐゴシック" w:hAnsi="ＭＳ Ｐゴシック"/>
          <w:color w:val="FF0000"/>
        </w:rPr>
        <w:t>4:00</w:t>
      </w:r>
      <w:r w:rsidR="007057ED" w:rsidRPr="007057ED">
        <w:rPr>
          <w:rFonts w:ascii="ＭＳ Ｐゴシック" w:eastAsia="ＭＳ Ｐゴシック" w:hAnsi="ＭＳ Ｐゴシック"/>
          <w:color w:val="FF0000"/>
        </w:rPr>
        <w:t>-1</w:t>
      </w:r>
      <w:r w:rsidR="00853D1B">
        <w:rPr>
          <w:rFonts w:ascii="ＭＳ Ｐゴシック" w:eastAsia="ＭＳ Ｐゴシック" w:hAnsi="ＭＳ Ｐゴシック"/>
          <w:color w:val="FF0000"/>
        </w:rPr>
        <w:t>4:0</w:t>
      </w:r>
      <w:r w:rsidR="007057ED">
        <w:rPr>
          <w:rFonts w:ascii="ＭＳ Ｐゴシック" w:eastAsia="ＭＳ Ｐゴシック" w:hAnsi="ＭＳ Ｐゴシック" w:hint="eastAsia"/>
          <w:color w:val="FF0000"/>
        </w:rPr>
        <w:t>5</w:t>
      </w:r>
    </w:p>
    <w:p w:rsidR="00C21D1F" w:rsidRPr="00205EE1" w:rsidRDefault="00C21D1F" w:rsidP="00C21D1F">
      <w:pPr>
        <w:ind w:rightChars="1128" w:right="2369"/>
        <w:rPr>
          <w:rFonts w:ascii="ＭＳ Ｐゴシック" w:eastAsia="ＭＳ Ｐゴシック" w:hAnsi="ＭＳ Ｐゴシック"/>
        </w:rPr>
      </w:pPr>
    </w:p>
    <w:p w:rsidR="0023685C" w:rsidRPr="0023685C" w:rsidRDefault="00E506E3" w:rsidP="0023685C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3685C" w:rsidRPr="0023685C">
        <w:rPr>
          <w:rFonts w:ascii="ＭＳ Ｐゴシック" w:eastAsia="ＭＳ Ｐゴシック" w:hAnsi="ＭＳ Ｐゴシック"/>
        </w:rPr>
        <w:t>プログラム展開前の危機管理</w:t>
      </w:r>
    </w:p>
    <w:p w:rsidR="0023685C" w:rsidRDefault="00E506E3" w:rsidP="0023685C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3685C" w:rsidRPr="0023685C">
        <w:rPr>
          <w:rFonts w:ascii="ＭＳ Ｐゴシック" w:eastAsia="ＭＳ Ｐゴシック" w:hAnsi="ＭＳ Ｐゴシック"/>
        </w:rPr>
        <w:t>準備に、やりすぎはない</w:t>
      </w:r>
    </w:p>
    <w:p w:rsidR="00E506E3" w:rsidRDefault="00E506E3" w:rsidP="0023685C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・実施段階のチェックポイント</w:t>
      </w:r>
    </w:p>
    <w:p w:rsidR="00E506E3" w:rsidRPr="0023685C" w:rsidRDefault="00E506E3" w:rsidP="0023685C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23685C">
        <w:rPr>
          <w:rFonts w:ascii="ＭＳ Ｐゴシック" w:eastAsia="ＭＳ Ｐゴシック" w:hAnsi="ＭＳ Ｐゴシック"/>
        </w:rPr>
        <w:t>安全管理の</w:t>
      </w:r>
      <w:r>
        <w:rPr>
          <w:rFonts w:ascii="ＭＳ Ｐゴシック" w:eastAsia="ＭＳ Ｐゴシック" w:hAnsi="ＭＳ Ｐゴシック" w:hint="eastAsia"/>
        </w:rPr>
        <w:t>三</w:t>
      </w:r>
      <w:r w:rsidRPr="0023685C">
        <w:rPr>
          <w:rFonts w:ascii="ＭＳ Ｐゴシック" w:eastAsia="ＭＳ Ｐゴシック" w:hAnsi="ＭＳ Ｐゴシック"/>
        </w:rPr>
        <w:t>大要素</w:t>
      </w:r>
    </w:p>
    <w:p w:rsidR="0023685C" w:rsidRPr="0023685C" w:rsidRDefault="00E506E3" w:rsidP="0023685C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3685C" w:rsidRPr="0023685C">
        <w:rPr>
          <w:rFonts w:ascii="ＭＳ Ｐゴシック" w:eastAsia="ＭＳ Ｐゴシック" w:hAnsi="ＭＳ Ｐゴシック"/>
        </w:rPr>
        <w:t>プログラムを変更する勇気</w:t>
      </w:r>
    </w:p>
    <w:p w:rsid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/>
        </w:rPr>
        <w:t xml:space="preserve"> 　安全上問題が危惧された場合、変更もしくは中止する勇気が必要。</w:t>
      </w:r>
    </w:p>
    <w:p w:rsidR="00E506E3" w:rsidRPr="0023685C" w:rsidRDefault="00E506E3" w:rsidP="0023685C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変更に対する準備も重要。</w:t>
      </w:r>
    </w:p>
    <w:p w:rsidR="00FB4B5F" w:rsidRP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  <w:r w:rsidRPr="0023685C">
        <w:rPr>
          <w:rFonts w:ascii="ＭＳ Ｐゴシック" w:eastAsia="ＭＳ Ｐゴシック" w:hAnsi="ＭＳ Ｐゴシック" w:hint="eastAsia"/>
        </w:rPr>
        <w:t xml:space="preserve">　　</w:t>
      </w:r>
      <w:r w:rsidRPr="0023685C">
        <w:rPr>
          <w:rFonts w:ascii="ＭＳ Ｐゴシック" w:eastAsia="ＭＳ Ｐゴシック" w:hAnsi="ＭＳ Ｐゴシック" w:hint="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迷っているなら、中止する。</w:t>
      </w:r>
    </w:p>
    <w:p w:rsidR="0023685C" w:rsidRDefault="0023685C" w:rsidP="0023685C">
      <w:pPr>
        <w:ind w:rightChars="1128" w:right="2369"/>
        <w:rPr>
          <w:rFonts w:ascii="ＭＳ Ｐゴシック" w:eastAsia="ＭＳ Ｐゴシック" w:hAnsi="ＭＳ Ｐゴシック"/>
        </w:rPr>
      </w:pPr>
    </w:p>
    <w:p w:rsidR="00C606AD" w:rsidRDefault="00C606AD" w:rsidP="00C606AD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※経験を積むべし。疑似体験も活用すべし。状況</w:t>
      </w:r>
      <w:r w:rsidR="00E506E3">
        <w:rPr>
          <w:rFonts w:ascii="ＭＳ Ｐゴシック" w:eastAsia="ＭＳ Ｐゴシック" w:hAnsi="ＭＳ Ｐゴシック" w:hint="eastAsia"/>
        </w:rPr>
        <w:t>対応力、</w:t>
      </w:r>
      <w:r>
        <w:rPr>
          <w:rFonts w:ascii="ＭＳ Ｐゴシック" w:eastAsia="ＭＳ Ｐゴシック" w:hAnsi="ＭＳ Ｐゴシック" w:hint="eastAsia"/>
        </w:rPr>
        <w:t>判断力と行動力を養おう。</w:t>
      </w:r>
    </w:p>
    <w:p w:rsidR="00C606AD" w:rsidRPr="00C606AD" w:rsidRDefault="00C606AD" w:rsidP="0023685C">
      <w:pPr>
        <w:ind w:rightChars="1128" w:right="2369"/>
        <w:rPr>
          <w:rFonts w:ascii="ＭＳ Ｐゴシック" w:eastAsia="ＭＳ Ｐゴシック" w:hAnsi="ＭＳ Ｐゴシック"/>
        </w:rPr>
      </w:pPr>
    </w:p>
    <w:p w:rsidR="0025284B" w:rsidRDefault="0025284B" w:rsidP="0025284B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以上</w:t>
      </w:r>
    </w:p>
    <w:p w:rsidR="006900BF" w:rsidRPr="001D7699" w:rsidRDefault="006900BF" w:rsidP="006900BF">
      <w:pPr>
        <w:ind w:rightChars="1128" w:right="2369"/>
        <w:rPr>
          <w:rFonts w:ascii="ＭＳ Ｐゴシック" w:eastAsia="ＭＳ Ｐゴシック" w:hAnsi="ＭＳ Ｐゴシック"/>
        </w:rPr>
      </w:pPr>
    </w:p>
    <w:sectPr w:rsidR="006900BF" w:rsidRPr="001D7699" w:rsidSect="00037E52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-OTF Shin Go Pro L">
    <w:altName w:val="游ゴシック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Times New Roman (本文のフォント - コンプレ">
    <w:panose1 w:val="020B0604020202020204"/>
    <w:charset w:val="8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35CD7"/>
    <w:multiLevelType w:val="hybridMultilevel"/>
    <w:tmpl w:val="FEDAA374"/>
    <w:lvl w:ilvl="0" w:tplc="43C41A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471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4A2E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621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60B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A4E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0DE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E30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203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E52"/>
    <w:rsid w:val="00013C10"/>
    <w:rsid w:val="00037E52"/>
    <w:rsid w:val="00061A86"/>
    <w:rsid w:val="00062861"/>
    <w:rsid w:val="0008018C"/>
    <w:rsid w:val="00092CE4"/>
    <w:rsid w:val="000B2B92"/>
    <w:rsid w:val="000C5EF1"/>
    <w:rsid w:val="000E0F89"/>
    <w:rsid w:val="000F3D80"/>
    <w:rsid w:val="00100AC9"/>
    <w:rsid w:val="00117AE9"/>
    <w:rsid w:val="001465B8"/>
    <w:rsid w:val="00157847"/>
    <w:rsid w:val="00181EBF"/>
    <w:rsid w:val="001C17AD"/>
    <w:rsid w:val="001C4B6E"/>
    <w:rsid w:val="001D7699"/>
    <w:rsid w:val="001F5E95"/>
    <w:rsid w:val="00205EE1"/>
    <w:rsid w:val="00207D67"/>
    <w:rsid w:val="002108D0"/>
    <w:rsid w:val="00223389"/>
    <w:rsid w:val="0023685C"/>
    <w:rsid w:val="00242275"/>
    <w:rsid w:val="0024700E"/>
    <w:rsid w:val="00251F4C"/>
    <w:rsid w:val="0025284B"/>
    <w:rsid w:val="0029311D"/>
    <w:rsid w:val="00295766"/>
    <w:rsid w:val="002B0904"/>
    <w:rsid w:val="002E584E"/>
    <w:rsid w:val="002E73FD"/>
    <w:rsid w:val="002F0CF9"/>
    <w:rsid w:val="00324CB7"/>
    <w:rsid w:val="003302A9"/>
    <w:rsid w:val="00370C94"/>
    <w:rsid w:val="003803C8"/>
    <w:rsid w:val="00382636"/>
    <w:rsid w:val="003A0608"/>
    <w:rsid w:val="003C48F9"/>
    <w:rsid w:val="003D45FC"/>
    <w:rsid w:val="00455852"/>
    <w:rsid w:val="00463F4C"/>
    <w:rsid w:val="004B6EB0"/>
    <w:rsid w:val="004D75EE"/>
    <w:rsid w:val="004E0429"/>
    <w:rsid w:val="005155EC"/>
    <w:rsid w:val="005A764A"/>
    <w:rsid w:val="005B0752"/>
    <w:rsid w:val="005B29AF"/>
    <w:rsid w:val="005E0D91"/>
    <w:rsid w:val="006257DB"/>
    <w:rsid w:val="00642879"/>
    <w:rsid w:val="00680573"/>
    <w:rsid w:val="00680D93"/>
    <w:rsid w:val="006900BF"/>
    <w:rsid w:val="00691C2A"/>
    <w:rsid w:val="006B0713"/>
    <w:rsid w:val="006C29D1"/>
    <w:rsid w:val="006F3F93"/>
    <w:rsid w:val="007057ED"/>
    <w:rsid w:val="00731177"/>
    <w:rsid w:val="007607F1"/>
    <w:rsid w:val="0076207D"/>
    <w:rsid w:val="007A4FC0"/>
    <w:rsid w:val="007A6417"/>
    <w:rsid w:val="007C2773"/>
    <w:rsid w:val="008173A6"/>
    <w:rsid w:val="0083343C"/>
    <w:rsid w:val="00853D1B"/>
    <w:rsid w:val="0086154F"/>
    <w:rsid w:val="008832ED"/>
    <w:rsid w:val="0089125F"/>
    <w:rsid w:val="00897840"/>
    <w:rsid w:val="008B3E7E"/>
    <w:rsid w:val="008D2832"/>
    <w:rsid w:val="008D6372"/>
    <w:rsid w:val="00914B46"/>
    <w:rsid w:val="00991032"/>
    <w:rsid w:val="009B1168"/>
    <w:rsid w:val="009C01F6"/>
    <w:rsid w:val="00A03D34"/>
    <w:rsid w:val="00A63CBA"/>
    <w:rsid w:val="00A93D27"/>
    <w:rsid w:val="00AB7A6F"/>
    <w:rsid w:val="00AC5767"/>
    <w:rsid w:val="00AC588A"/>
    <w:rsid w:val="00AD6D10"/>
    <w:rsid w:val="00AE1941"/>
    <w:rsid w:val="00B3341F"/>
    <w:rsid w:val="00B416DE"/>
    <w:rsid w:val="00B63879"/>
    <w:rsid w:val="00B700E3"/>
    <w:rsid w:val="00BA6946"/>
    <w:rsid w:val="00BD23D2"/>
    <w:rsid w:val="00BE652F"/>
    <w:rsid w:val="00BF0210"/>
    <w:rsid w:val="00C03FF0"/>
    <w:rsid w:val="00C21D1F"/>
    <w:rsid w:val="00C4160F"/>
    <w:rsid w:val="00C535C3"/>
    <w:rsid w:val="00C606AD"/>
    <w:rsid w:val="00CD23AD"/>
    <w:rsid w:val="00CE2E59"/>
    <w:rsid w:val="00CE311D"/>
    <w:rsid w:val="00CF1D1F"/>
    <w:rsid w:val="00CF2FA2"/>
    <w:rsid w:val="00D32567"/>
    <w:rsid w:val="00D3732A"/>
    <w:rsid w:val="00D502FE"/>
    <w:rsid w:val="00D664F0"/>
    <w:rsid w:val="00D72EC8"/>
    <w:rsid w:val="00D8078B"/>
    <w:rsid w:val="00DB7987"/>
    <w:rsid w:val="00DC43EB"/>
    <w:rsid w:val="00DF38BC"/>
    <w:rsid w:val="00E13265"/>
    <w:rsid w:val="00E418BA"/>
    <w:rsid w:val="00E506E3"/>
    <w:rsid w:val="00E53BC0"/>
    <w:rsid w:val="00E65A8F"/>
    <w:rsid w:val="00E8024E"/>
    <w:rsid w:val="00E81D57"/>
    <w:rsid w:val="00EA0E09"/>
    <w:rsid w:val="00EA6BF2"/>
    <w:rsid w:val="00EB4974"/>
    <w:rsid w:val="00EC06E9"/>
    <w:rsid w:val="00ED3D05"/>
    <w:rsid w:val="00EE2040"/>
    <w:rsid w:val="00EE601C"/>
    <w:rsid w:val="00EF266B"/>
    <w:rsid w:val="00EF39F4"/>
    <w:rsid w:val="00EF66DC"/>
    <w:rsid w:val="00F16B6B"/>
    <w:rsid w:val="00F23767"/>
    <w:rsid w:val="00F55E53"/>
    <w:rsid w:val="00F71151"/>
    <w:rsid w:val="00F84A2E"/>
    <w:rsid w:val="00FB4B5F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95E89"/>
  <w15:docId w15:val="{DBD05545-5B95-AD4B-B1FE-DBB59FB0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465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A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6900B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900BF"/>
    <w:rPr>
      <w:rFonts w:ascii="ＭＳ Ｐゴシック" w:eastAsia="ＭＳ Ｐゴシック" w:hAnsi="ＭＳ Ｐゴシック"/>
    </w:rPr>
  </w:style>
  <w:style w:type="character" w:customStyle="1" w:styleId="20">
    <w:name w:val="見出し 2 (文字)"/>
    <w:basedOn w:val="a0"/>
    <w:link w:val="2"/>
    <w:uiPriority w:val="9"/>
    <w:rsid w:val="001465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3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C47D-908D-C547-8C09-165D0D1D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4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47</cp:revision>
  <cp:lastPrinted>2018-10-28T12:30:00Z</cp:lastPrinted>
  <dcterms:created xsi:type="dcterms:W3CDTF">2018-08-30T03:55:00Z</dcterms:created>
  <dcterms:modified xsi:type="dcterms:W3CDTF">2019-04-04T11:57:00Z</dcterms:modified>
</cp:coreProperties>
</file>